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18"/>
          <w:szCs w:val="18"/>
        </w:rPr>
      </w:pPr>
    </w:p>
    <w:p>
      <w:pPr>
        <w:rPr>
          <w:bCs/>
          <w:sz w:val="32"/>
          <w:szCs w:val="32"/>
        </w:rPr>
      </w:pPr>
    </w:p>
    <w:p>
      <w:pPr>
        <w:rPr>
          <w:b/>
          <w:sz w:val="44"/>
          <w:szCs w:val="44"/>
        </w:rPr>
      </w:pPr>
      <w:r>
        <w:rPr>
          <w:rFonts w:hint="eastAsia"/>
          <w:bCs/>
          <w:sz w:val="32"/>
          <w:szCs w:val="32"/>
        </w:rPr>
        <w:t>附件1</w:t>
      </w:r>
    </w:p>
    <w:p>
      <w:pPr>
        <w:jc w:val="center"/>
        <w:rPr>
          <w:b/>
          <w:sz w:val="44"/>
          <w:szCs w:val="44"/>
        </w:rPr>
      </w:pPr>
      <w:r>
        <w:rPr>
          <w:rFonts w:hint="eastAsia"/>
          <w:b/>
          <w:sz w:val="44"/>
          <w:szCs w:val="44"/>
        </w:rPr>
        <w:t>颍泉区优秀新时代文明实践所（站）及个人典型评选标准和推报材料要求</w:t>
      </w:r>
    </w:p>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评选标准</w:t>
      </w:r>
    </w:p>
    <w:p>
      <w:pPr>
        <w:ind w:firstLine="640" w:firstLineChars="200"/>
        <w:rPr>
          <w:rFonts w:ascii="仿宋" w:hAnsi="仿宋" w:eastAsia="仿宋"/>
          <w:sz w:val="32"/>
          <w:szCs w:val="32"/>
        </w:rPr>
      </w:pPr>
      <w:r>
        <w:rPr>
          <w:rFonts w:hint="eastAsia" w:ascii="仿宋" w:hAnsi="仿宋" w:eastAsia="仿宋"/>
          <w:sz w:val="32"/>
          <w:szCs w:val="32"/>
        </w:rPr>
        <w:t>“颍泉区新时代文明实践所（站）典型”设置优秀新时代文明实践所、优秀新时代文明实践站、新时代文明实践工作先进个人3个类别。</w:t>
      </w:r>
    </w:p>
    <w:p>
      <w:pPr>
        <w:numPr>
          <w:ilvl w:val="0"/>
          <w:numId w:val="2"/>
        </w:numPr>
        <w:ind w:firstLine="643"/>
        <w:rPr>
          <w:rFonts w:ascii="仿宋" w:hAnsi="仿宋" w:eastAsia="仿宋"/>
          <w:b/>
          <w:sz w:val="32"/>
          <w:szCs w:val="32"/>
        </w:rPr>
      </w:pPr>
      <w:r>
        <w:rPr>
          <w:rFonts w:hint="eastAsia" w:ascii="仿宋" w:hAnsi="仿宋" w:eastAsia="仿宋"/>
          <w:b/>
          <w:sz w:val="32"/>
          <w:szCs w:val="32"/>
        </w:rPr>
        <w:t>优秀新时代文明实践所（站）评选标准</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能够经常开展新时代文明实践活动，实现凝聚群众、引导群众、以文化人、成风化俗工作目标，工作突出，有较大影响力；辖区内站点建设完善，能够树立榜样作用；在学习实践科学理论、宣传宣讲党的政策、培育践行主流价值、丰富活跃文化生活、持续推进移风易俗方面做地比较突出。</w:t>
      </w:r>
    </w:p>
    <w:p>
      <w:pPr>
        <w:numPr>
          <w:ilvl w:val="0"/>
          <w:numId w:val="2"/>
        </w:numPr>
        <w:ind w:firstLine="643"/>
        <w:rPr>
          <w:rFonts w:ascii="仿宋" w:hAnsi="仿宋" w:eastAsia="仿宋"/>
          <w:sz w:val="32"/>
          <w:szCs w:val="32"/>
        </w:rPr>
      </w:pPr>
      <w:r>
        <w:rPr>
          <w:rFonts w:hint="eastAsia" w:ascii="仿宋" w:hAnsi="仿宋" w:eastAsia="仿宋"/>
          <w:b/>
          <w:sz w:val="32"/>
          <w:szCs w:val="32"/>
        </w:rPr>
        <w:t>新时代文明实践工作先进个人评选标准</w:t>
      </w:r>
      <w:r>
        <w:rPr>
          <w:rFonts w:ascii="仿宋" w:hAnsi="仿宋" w:eastAsia="仿宋"/>
          <w:b/>
          <w:sz w:val="32"/>
          <w:szCs w:val="32"/>
        </w:rPr>
        <w:t>:</w:t>
      </w:r>
      <w:r>
        <w:rPr>
          <w:rFonts w:hint="eastAsia" w:ascii="仿宋" w:hAnsi="仿宋" w:eastAsia="仿宋"/>
          <w:sz w:val="32"/>
          <w:szCs w:val="32"/>
        </w:rPr>
        <w:t>思想政治素质好，具有较强的社会责任感，积极参与新时代文明实践活动</w:t>
      </w:r>
      <w:r>
        <w:rPr>
          <w:rFonts w:ascii="仿宋" w:hAnsi="仿宋" w:eastAsia="仿宋"/>
          <w:sz w:val="32"/>
          <w:szCs w:val="32"/>
        </w:rPr>
        <w:t>;</w:t>
      </w:r>
      <w:r>
        <w:rPr>
          <w:rFonts w:hint="eastAsia" w:ascii="仿宋" w:hAnsi="仿宋" w:eastAsia="仿宋"/>
          <w:sz w:val="32"/>
          <w:szCs w:val="32"/>
        </w:rPr>
        <w:t>在各项新时代文明实践活动中表现积极，且事绩突出、具有较好的示范带动作用。</w:t>
      </w:r>
    </w:p>
    <w:p>
      <w:pPr>
        <w:ind w:firstLine="640" w:firstLineChars="200"/>
        <w:rPr>
          <w:rFonts w:ascii="黑体" w:hAnsi="黑体" w:eastAsia="黑体" w:cs="黑体"/>
          <w:sz w:val="32"/>
          <w:szCs w:val="32"/>
        </w:rPr>
      </w:pPr>
      <w:r>
        <w:rPr>
          <w:rFonts w:hint="eastAsia" w:ascii="黑体" w:hAnsi="黑体" w:eastAsia="黑体" w:cs="黑体"/>
          <w:sz w:val="32"/>
          <w:szCs w:val="32"/>
        </w:rPr>
        <w:t>二、推报材料要求</w:t>
      </w:r>
    </w:p>
    <w:p>
      <w:pPr>
        <w:ind w:firstLine="640" w:firstLineChars="200"/>
        <w:rPr>
          <w:rFonts w:ascii="仿宋" w:hAnsi="仿宋" w:eastAsia="仿宋"/>
          <w:sz w:val="32"/>
          <w:szCs w:val="32"/>
        </w:rPr>
      </w:pPr>
      <w:r>
        <w:rPr>
          <w:rFonts w:hint="eastAsia" w:ascii="仿宋" w:hAnsi="仿宋" w:eastAsia="仿宋"/>
          <w:sz w:val="32"/>
          <w:szCs w:val="32"/>
        </w:rPr>
        <w:t>1.认真填写颍泉区优秀新时代文明实践所（站）推荐表、颍泉区新时代文明实践先进个人推荐表，另附1500字左右先进事迹材料、3张左右有代表性的活动照片（附时间、地点、活动内容主题、参与活动人员）。</w:t>
      </w:r>
    </w:p>
    <w:p>
      <w:pPr>
        <w:rPr>
          <w:rFonts w:ascii="宋体" w:hAnsi="宋体" w:cs="黑体"/>
          <w:b/>
          <w:bCs/>
          <w:color w:val="000000"/>
          <w:sz w:val="44"/>
          <w:szCs w:val="44"/>
        </w:rPr>
      </w:pPr>
      <w:r>
        <w:rPr>
          <w:rFonts w:hint="eastAsia" w:ascii="仿宋" w:hAnsi="仿宋" w:eastAsia="仿宋" w:cs="仿宋"/>
          <w:color w:val="000000"/>
          <w:spacing w:val="-14"/>
          <w:kern w:val="0"/>
          <w:sz w:val="32"/>
          <w:szCs w:val="32"/>
        </w:rPr>
        <w:t>2.相关材料纸质版一式两份、电子版同时报送至区新时代文明实践中心办公室。联系人：侯林辉</w:t>
      </w:r>
      <w:r>
        <w:rPr>
          <w:rFonts w:hint="eastAsia" w:ascii="仿宋" w:hAnsi="仿宋" w:eastAsia="仿宋" w:cs="仿宋"/>
          <w:color w:val="000000"/>
          <w:spacing w:val="-14"/>
          <w:kern w:val="0"/>
          <w:sz w:val="32"/>
          <w:szCs w:val="32"/>
          <w:lang w:eastAsia="zh-CN"/>
        </w:rPr>
        <w:t>，</w:t>
      </w:r>
      <w:r>
        <w:rPr>
          <w:rFonts w:hint="eastAsia" w:ascii="仿宋" w:hAnsi="仿宋" w:eastAsia="仿宋" w:cs="仿宋"/>
          <w:color w:val="000000"/>
          <w:spacing w:val="-14"/>
          <w:kern w:val="0"/>
          <w:sz w:val="32"/>
          <w:szCs w:val="32"/>
        </w:rPr>
        <w:t>电话：0558-2172261；邮箱：</w:t>
      </w:r>
      <w:r>
        <w:fldChar w:fldCharType="begin"/>
      </w:r>
      <w:r>
        <w:instrText xml:space="preserve"> HYPERLINK "mailto:yqwmsj@163.com。" </w:instrText>
      </w:r>
      <w:r>
        <w:fldChar w:fldCharType="separate"/>
      </w:r>
      <w:r>
        <w:rPr>
          <w:rStyle w:val="10"/>
          <w:rFonts w:hint="eastAsia" w:eastAsia="仿宋"/>
          <w:b/>
          <w:bCs/>
          <w:sz w:val="32"/>
          <w:szCs w:val="32"/>
        </w:rPr>
        <w:t>yqwmsj@163.com</w:t>
      </w:r>
      <w:r>
        <w:rPr>
          <w:rStyle w:val="10"/>
          <w:rFonts w:hint="eastAsia" w:ascii="仿宋" w:hAnsi="仿宋" w:eastAsia="仿宋" w:cs="仿宋"/>
          <w:b/>
          <w:bCs/>
          <w:color w:val="000000"/>
          <w:spacing w:val="-14"/>
          <w:kern w:val="0"/>
          <w:sz w:val="32"/>
          <w:szCs w:val="32"/>
        </w:rPr>
        <w:t>。</w:t>
      </w:r>
      <w:r>
        <w:rPr>
          <w:rStyle w:val="10"/>
          <w:rFonts w:hint="eastAsia" w:ascii="仿宋" w:hAnsi="仿宋" w:eastAsia="仿宋" w:cs="仿宋"/>
          <w:b/>
          <w:bCs/>
          <w:color w:val="000000"/>
          <w:spacing w:val="-14"/>
          <w:kern w:val="0"/>
          <w:sz w:val="32"/>
          <w:szCs w:val="32"/>
        </w:rPr>
        <w:fldChar w:fldCharType="end"/>
      </w: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hAnsi="宋体" w:cs="黑体"/>
          <w:b/>
          <w:bCs/>
          <w:color w:val="000000"/>
          <w:sz w:val="44"/>
          <w:szCs w:val="44"/>
        </w:rPr>
      </w:pPr>
    </w:p>
    <w:p>
      <w:pPr>
        <w:spacing w:before="156" w:beforeLines="50" w:line="600" w:lineRule="exact"/>
        <w:jc w:val="center"/>
        <w:rPr>
          <w:rFonts w:ascii="宋体" w:cs="黑体"/>
          <w:b/>
          <w:bCs/>
          <w:color w:val="000000"/>
          <w:sz w:val="44"/>
          <w:szCs w:val="44"/>
        </w:rPr>
      </w:pPr>
      <w:r>
        <w:rPr>
          <w:rFonts w:hint="eastAsia" w:ascii="宋体" w:hAnsi="宋体" w:cs="黑体"/>
          <w:b/>
          <w:bCs/>
          <w:color w:val="000000"/>
          <w:sz w:val="44"/>
          <w:szCs w:val="44"/>
        </w:rPr>
        <w:t>颍泉区新时代文明实践先进个人推荐表</w:t>
      </w:r>
    </w:p>
    <w:p>
      <w:pPr>
        <w:spacing w:after="156" w:afterLines="50" w:line="560" w:lineRule="exact"/>
        <w:rPr>
          <w:rFonts w:ascii="仿宋" w:hAnsi="仿宋" w:eastAsia="仿宋"/>
          <w:color w:val="000000"/>
          <w:sz w:val="32"/>
          <w:szCs w:val="32"/>
          <w:u w:val="single"/>
        </w:rPr>
      </w:pPr>
      <w:r>
        <w:rPr>
          <w:rFonts w:hint="eastAsia" w:ascii="仿宋" w:hAnsi="仿宋" w:eastAsia="仿宋" w:cs="仿宋_GB2312"/>
          <w:color w:val="000000"/>
          <w:sz w:val="32"/>
          <w:szCs w:val="32"/>
        </w:rPr>
        <w:t>推荐单位：</w:t>
      </w:r>
    </w:p>
    <w:tbl>
      <w:tblPr>
        <w:tblStyle w:val="7"/>
        <w:tblW w:w="953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26"/>
        <w:gridCol w:w="907"/>
        <w:gridCol w:w="480"/>
        <w:gridCol w:w="1697"/>
        <w:gridCol w:w="2152"/>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68"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姓名</w:t>
            </w:r>
          </w:p>
        </w:tc>
        <w:tc>
          <w:tcPr>
            <w:tcW w:w="1387" w:type="dxa"/>
            <w:gridSpan w:val="2"/>
            <w:vAlign w:val="center"/>
          </w:tcPr>
          <w:p>
            <w:pPr>
              <w:spacing w:line="560" w:lineRule="exact"/>
              <w:jc w:val="center"/>
              <w:rPr>
                <w:rFonts w:ascii="仿宋" w:hAnsi="仿宋" w:eastAsia="仿宋"/>
                <w:color w:val="000000"/>
                <w:sz w:val="28"/>
                <w:szCs w:val="28"/>
              </w:rPr>
            </w:pPr>
          </w:p>
        </w:tc>
        <w:tc>
          <w:tcPr>
            <w:tcW w:w="1697"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性别</w:t>
            </w:r>
          </w:p>
        </w:tc>
        <w:tc>
          <w:tcPr>
            <w:tcW w:w="2152" w:type="dxa"/>
            <w:vAlign w:val="center"/>
          </w:tcPr>
          <w:p>
            <w:pPr>
              <w:spacing w:line="560" w:lineRule="exact"/>
              <w:jc w:val="center"/>
              <w:rPr>
                <w:rFonts w:ascii="仿宋" w:hAnsi="仿宋" w:eastAsia="仿宋"/>
                <w:color w:val="000000"/>
                <w:sz w:val="28"/>
                <w:szCs w:val="28"/>
              </w:rPr>
            </w:pPr>
          </w:p>
        </w:tc>
        <w:tc>
          <w:tcPr>
            <w:tcW w:w="2033" w:type="dxa"/>
            <w:vMerge w:val="restart"/>
            <w:vAlign w:val="center"/>
          </w:tcPr>
          <w:p>
            <w:pPr>
              <w:rPr>
                <w:rFonts w:ascii="仿宋" w:hAnsi="仿宋" w:eastAsia="仿宋"/>
                <w:color w:val="000000"/>
              </w:rPr>
            </w:pPr>
          </w:p>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68"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出生年月</w:t>
            </w:r>
          </w:p>
        </w:tc>
        <w:tc>
          <w:tcPr>
            <w:tcW w:w="1387" w:type="dxa"/>
            <w:gridSpan w:val="2"/>
            <w:vAlign w:val="center"/>
          </w:tcPr>
          <w:p>
            <w:pPr>
              <w:spacing w:line="560" w:lineRule="exact"/>
              <w:ind w:left="-3" w:leftChars="-69" w:hanging="142" w:hangingChars="51"/>
              <w:jc w:val="center"/>
              <w:rPr>
                <w:rFonts w:ascii="仿宋" w:hAnsi="仿宋" w:eastAsia="仿宋"/>
                <w:color w:val="000000"/>
                <w:sz w:val="28"/>
                <w:szCs w:val="28"/>
              </w:rPr>
            </w:pPr>
          </w:p>
        </w:tc>
        <w:tc>
          <w:tcPr>
            <w:tcW w:w="1697"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政治面貌</w:t>
            </w:r>
          </w:p>
        </w:tc>
        <w:tc>
          <w:tcPr>
            <w:tcW w:w="2152" w:type="dxa"/>
            <w:vAlign w:val="center"/>
          </w:tcPr>
          <w:p>
            <w:pPr>
              <w:spacing w:line="560" w:lineRule="exact"/>
              <w:jc w:val="center"/>
              <w:rPr>
                <w:rFonts w:ascii="仿宋" w:hAnsi="仿宋" w:eastAsia="仿宋" w:cs="仿宋_GB2312"/>
                <w:color w:val="000000"/>
                <w:sz w:val="28"/>
                <w:szCs w:val="28"/>
              </w:rPr>
            </w:pPr>
          </w:p>
        </w:tc>
        <w:tc>
          <w:tcPr>
            <w:tcW w:w="2033"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175"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通讯地址</w:t>
            </w:r>
          </w:p>
        </w:tc>
        <w:tc>
          <w:tcPr>
            <w:tcW w:w="4329" w:type="dxa"/>
            <w:gridSpan w:val="3"/>
            <w:vAlign w:val="center"/>
          </w:tcPr>
          <w:p>
            <w:pPr>
              <w:spacing w:line="560" w:lineRule="exact"/>
              <w:jc w:val="center"/>
              <w:rPr>
                <w:rFonts w:ascii="仿宋" w:hAnsi="仿宋" w:eastAsia="仿宋"/>
                <w:color w:val="000000"/>
                <w:sz w:val="28"/>
                <w:szCs w:val="28"/>
              </w:rPr>
            </w:pPr>
          </w:p>
        </w:tc>
        <w:tc>
          <w:tcPr>
            <w:tcW w:w="2033"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175" w:type="dxa"/>
            <w:gridSpan w:val="3"/>
            <w:vAlign w:val="center"/>
          </w:tcPr>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联系方式</w:t>
            </w:r>
          </w:p>
          <w:p>
            <w:pPr>
              <w:spacing w:line="400" w:lineRule="exact"/>
              <w:rPr>
                <w:rFonts w:ascii="仿宋" w:hAnsi="仿宋" w:eastAsia="仿宋"/>
                <w:color w:val="000000"/>
                <w:sz w:val="28"/>
                <w:szCs w:val="28"/>
              </w:rPr>
            </w:pPr>
            <w:r>
              <w:rPr>
                <w:rFonts w:hint="eastAsia" w:ascii="仿宋" w:hAnsi="仿宋" w:eastAsia="仿宋" w:cs="仿宋_GB2312"/>
                <w:color w:val="000000"/>
                <w:sz w:val="24"/>
              </w:rPr>
              <w:t>（手机、电话，QQ或邮箱）</w:t>
            </w:r>
          </w:p>
        </w:tc>
        <w:tc>
          <w:tcPr>
            <w:tcW w:w="4329" w:type="dxa"/>
            <w:gridSpan w:val="3"/>
            <w:vAlign w:val="center"/>
          </w:tcPr>
          <w:p>
            <w:pPr>
              <w:spacing w:line="560" w:lineRule="exact"/>
              <w:jc w:val="center"/>
              <w:rPr>
                <w:rFonts w:ascii="仿宋" w:hAnsi="仿宋" w:eastAsia="仿宋" w:cs="仿宋_GB2312"/>
                <w:color w:val="000000"/>
                <w:sz w:val="28"/>
                <w:szCs w:val="28"/>
              </w:rPr>
            </w:pPr>
          </w:p>
        </w:tc>
        <w:tc>
          <w:tcPr>
            <w:tcW w:w="2033"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175"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工作单位及职业</w:t>
            </w:r>
          </w:p>
        </w:tc>
        <w:tc>
          <w:tcPr>
            <w:tcW w:w="6362" w:type="dxa"/>
            <w:gridSpan w:val="4"/>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3175"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※所属新时代文明实践所（站）</w:t>
            </w:r>
          </w:p>
        </w:tc>
        <w:tc>
          <w:tcPr>
            <w:tcW w:w="6362" w:type="dxa"/>
            <w:gridSpan w:val="4"/>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3175" w:type="dxa"/>
            <w:gridSpan w:val="3"/>
            <w:vAlign w:val="center"/>
          </w:tcPr>
          <w:p>
            <w:pPr>
              <w:jc w:val="center"/>
              <w:rPr>
                <w:rFonts w:ascii="仿宋" w:hAnsi="仿宋" w:eastAsia="仿宋"/>
                <w:color w:val="000000"/>
                <w:sz w:val="24"/>
              </w:rPr>
            </w:pPr>
            <w:r>
              <w:rPr>
                <w:rFonts w:hint="eastAsia" w:ascii="仿宋" w:hAnsi="仿宋" w:eastAsia="仿宋" w:cs="仿宋_GB2312"/>
                <w:color w:val="000000"/>
                <w:sz w:val="28"/>
                <w:szCs w:val="28"/>
              </w:rPr>
              <w:t>主要工作内容</w:t>
            </w:r>
          </w:p>
        </w:tc>
        <w:tc>
          <w:tcPr>
            <w:tcW w:w="6362" w:type="dxa"/>
            <w:gridSpan w:val="4"/>
            <w:vAlign w:val="center"/>
          </w:tcPr>
          <w:p>
            <w:pPr>
              <w:spacing w:line="560" w:lineRule="exact"/>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2142"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典型事迹简介</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（100字内）</w:t>
            </w:r>
          </w:p>
        </w:tc>
        <w:tc>
          <w:tcPr>
            <w:tcW w:w="7395" w:type="dxa"/>
            <w:gridSpan w:val="6"/>
            <w:vAlign w:val="center"/>
          </w:tcPr>
          <w:p>
            <w:pPr>
              <w:spacing w:line="360" w:lineRule="exact"/>
              <w:ind w:firstLine="560" w:firstLineChars="20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142"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事迹展示</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网络链接地址</w:t>
            </w:r>
          </w:p>
        </w:tc>
        <w:tc>
          <w:tcPr>
            <w:tcW w:w="7395" w:type="dxa"/>
            <w:gridSpan w:val="6"/>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2142"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推荐</w:t>
            </w:r>
          </w:p>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单位意见</w:t>
            </w:r>
          </w:p>
        </w:tc>
        <w:tc>
          <w:tcPr>
            <w:tcW w:w="7395" w:type="dxa"/>
            <w:gridSpan w:val="6"/>
          </w:tcPr>
          <w:p>
            <w:pPr>
              <w:spacing w:line="560" w:lineRule="exact"/>
              <w:ind w:left="4480" w:hanging="4480" w:hangingChars="1600"/>
              <w:rPr>
                <w:rFonts w:ascii="仿宋" w:hAnsi="仿宋" w:eastAsia="仿宋" w:cs="仿宋_GB2312"/>
                <w:color w:val="000000"/>
                <w:sz w:val="28"/>
                <w:szCs w:val="28"/>
              </w:rPr>
            </w:pPr>
          </w:p>
          <w:p>
            <w:pPr>
              <w:spacing w:line="560" w:lineRule="exact"/>
              <w:ind w:left="4480" w:hanging="4480" w:hangingChars="1600"/>
              <w:rPr>
                <w:rFonts w:ascii="仿宋" w:hAnsi="仿宋" w:eastAsia="仿宋" w:cs="仿宋_GB2312"/>
                <w:color w:val="000000"/>
                <w:sz w:val="28"/>
                <w:szCs w:val="28"/>
              </w:rPr>
            </w:pPr>
          </w:p>
          <w:p>
            <w:pPr>
              <w:spacing w:line="560" w:lineRule="exact"/>
              <w:ind w:left="4469" w:leftChars="2128"/>
              <w:rPr>
                <w:rFonts w:ascii="仿宋" w:hAnsi="仿宋" w:eastAsia="仿宋"/>
                <w:color w:val="000000"/>
                <w:sz w:val="28"/>
                <w:szCs w:val="28"/>
              </w:rPr>
            </w:pPr>
            <w:r>
              <w:rPr>
                <w:rFonts w:hint="eastAsia" w:ascii="仿宋" w:hAnsi="仿宋" w:eastAsia="仿宋" w:cs="仿宋_GB2312"/>
                <w:color w:val="000000"/>
                <w:sz w:val="28"/>
                <w:szCs w:val="28"/>
              </w:rPr>
              <w:t>年   月   日</w:t>
            </w:r>
          </w:p>
        </w:tc>
      </w:tr>
    </w:tbl>
    <w:p>
      <w:pPr>
        <w:jc w:val="center"/>
        <w:rPr>
          <w:rFonts w:ascii="宋体" w:hAnsi="宋体"/>
          <w:b/>
          <w:sz w:val="44"/>
          <w:szCs w:val="44"/>
        </w:rPr>
      </w:pPr>
    </w:p>
    <w:p>
      <w:pPr>
        <w:jc w:val="center"/>
        <w:rPr>
          <w:rFonts w:ascii="宋体"/>
          <w:b/>
          <w:sz w:val="44"/>
          <w:szCs w:val="44"/>
        </w:rPr>
      </w:pPr>
      <w:r>
        <w:rPr>
          <w:rFonts w:hint="eastAsia" w:ascii="宋体" w:hAnsi="宋体"/>
          <w:b/>
          <w:sz w:val="44"/>
          <w:szCs w:val="44"/>
        </w:rPr>
        <w:t>颍泉区优秀新时代文明实践所（站）推荐表</w:t>
      </w:r>
    </w:p>
    <w:p>
      <w:pPr>
        <w:spacing w:after="156" w:afterLines="50" w:line="560" w:lineRule="exact"/>
        <w:rPr>
          <w:rFonts w:ascii="仿宋" w:hAnsi="仿宋" w:eastAsia="仿宋"/>
          <w:color w:val="000000"/>
          <w:sz w:val="32"/>
          <w:szCs w:val="32"/>
          <w:u w:val="single"/>
        </w:rPr>
      </w:pPr>
      <w:r>
        <w:rPr>
          <w:rFonts w:hint="eastAsia" w:ascii="仿宋" w:hAnsi="仿宋" w:eastAsia="仿宋" w:cs="仿宋_GB2312"/>
          <w:color w:val="000000"/>
          <w:sz w:val="32"/>
          <w:szCs w:val="32"/>
        </w:rPr>
        <w:t>推荐单位：</w:t>
      </w:r>
    </w:p>
    <w:tbl>
      <w:tblPr>
        <w:tblStyle w:val="7"/>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6"/>
        <w:gridCol w:w="5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3416"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新时代文明实践所（站）名称</w:t>
            </w:r>
          </w:p>
        </w:tc>
        <w:tc>
          <w:tcPr>
            <w:tcW w:w="5403" w:type="dxa"/>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416" w:type="dxa"/>
            <w:vAlign w:val="center"/>
          </w:tcPr>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※负责人及联系方式</w:t>
            </w:r>
          </w:p>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4"/>
              </w:rPr>
              <w:t>（手机、固定电话，邮箱）</w:t>
            </w:r>
          </w:p>
        </w:tc>
        <w:tc>
          <w:tcPr>
            <w:tcW w:w="5403" w:type="dxa"/>
            <w:vAlign w:val="center"/>
          </w:tcPr>
          <w:p>
            <w:pPr>
              <w:spacing w:line="560" w:lineRule="exact"/>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16" w:type="dxa"/>
            <w:vAlign w:val="center"/>
          </w:tcPr>
          <w:p>
            <w:pPr>
              <w:spacing w:line="300" w:lineRule="exact"/>
              <w:jc w:val="center"/>
              <w:rPr>
                <w:rFonts w:ascii="仿宋" w:hAnsi="仿宋" w:eastAsia="仿宋"/>
                <w:color w:val="000000"/>
                <w:sz w:val="28"/>
                <w:szCs w:val="28"/>
              </w:rPr>
            </w:pPr>
            <w:r>
              <w:rPr>
                <w:rFonts w:hint="eastAsia" w:ascii="仿宋" w:hAnsi="仿宋" w:eastAsia="仿宋" w:cs="仿宋_GB2312"/>
                <w:color w:val="000000"/>
                <w:sz w:val="28"/>
                <w:szCs w:val="28"/>
              </w:rPr>
              <w:t>主要工作内容</w:t>
            </w:r>
          </w:p>
        </w:tc>
        <w:tc>
          <w:tcPr>
            <w:tcW w:w="5403" w:type="dxa"/>
            <w:vAlign w:val="center"/>
          </w:tcPr>
          <w:p>
            <w:pPr>
              <w:spacing w:line="30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trPr>
        <w:tc>
          <w:tcPr>
            <w:tcW w:w="3416"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典型事迹简介</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（100字内）</w:t>
            </w:r>
          </w:p>
        </w:tc>
        <w:tc>
          <w:tcPr>
            <w:tcW w:w="5403" w:type="dxa"/>
            <w:vAlign w:val="center"/>
          </w:tcPr>
          <w:p>
            <w:pPr>
              <w:spacing w:line="280" w:lineRule="exact"/>
              <w:ind w:firstLine="560" w:firstLineChars="20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416"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事迹展示</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网络链接地址</w:t>
            </w:r>
          </w:p>
        </w:tc>
        <w:tc>
          <w:tcPr>
            <w:tcW w:w="5403" w:type="dxa"/>
            <w:vAlign w:val="center"/>
          </w:tcPr>
          <w:p>
            <w:pP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3416" w:type="dxa"/>
            <w:vAlign w:val="center"/>
          </w:tcPr>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推荐</w:t>
            </w:r>
          </w:p>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单位</w:t>
            </w:r>
          </w:p>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意见</w:t>
            </w:r>
          </w:p>
        </w:tc>
        <w:tc>
          <w:tcPr>
            <w:tcW w:w="5403" w:type="dxa"/>
          </w:tcPr>
          <w:p>
            <w:pPr>
              <w:spacing w:line="560" w:lineRule="exact"/>
              <w:rPr>
                <w:rFonts w:ascii="仿宋" w:hAnsi="仿宋" w:eastAsia="仿宋" w:cs="仿宋_GB2312"/>
                <w:color w:val="000000"/>
                <w:sz w:val="28"/>
                <w:szCs w:val="28"/>
              </w:rPr>
            </w:pPr>
          </w:p>
          <w:p>
            <w:pPr>
              <w:widowControl/>
              <w:spacing w:line="560" w:lineRule="exact"/>
              <w:ind w:left="3360" w:leftChars="1600" w:firstLine="280" w:firstLineChars="100"/>
              <w:jc w:val="left"/>
              <w:rPr>
                <w:rFonts w:ascii="仿宋" w:hAnsi="仿宋" w:eastAsia="仿宋"/>
                <w:color w:val="000000"/>
              </w:rPr>
            </w:pPr>
            <w:r>
              <w:rPr>
                <w:rFonts w:hint="eastAsia" w:ascii="仿宋" w:hAnsi="仿宋" w:eastAsia="仿宋" w:cs="仿宋_GB2312"/>
                <w:color w:val="000000"/>
                <w:sz w:val="28"/>
                <w:szCs w:val="28"/>
              </w:rPr>
              <w:t xml:space="preserve">                       </w:t>
            </w:r>
            <w:r>
              <w:rPr>
                <w:rFonts w:hint="eastAsia" w:ascii="仿宋" w:hAnsi="仿宋" w:eastAsia="仿宋" w:cs="仿宋_GB2312"/>
                <w:color w:val="000000"/>
                <w:kern w:val="0"/>
                <w:sz w:val="28"/>
                <w:szCs w:val="28"/>
              </w:rPr>
              <w:t>（盖章）</w:t>
            </w:r>
          </w:p>
          <w:p>
            <w:pPr>
              <w:spacing w:line="560" w:lineRule="exact"/>
              <w:ind w:firstLine="3360" w:firstLineChars="1200"/>
              <w:rPr>
                <w:rFonts w:ascii="仿宋" w:hAnsi="仿宋" w:eastAsia="仿宋"/>
                <w:color w:val="000000"/>
                <w:sz w:val="28"/>
                <w:szCs w:val="28"/>
              </w:rPr>
            </w:pPr>
            <w:r>
              <w:rPr>
                <w:rFonts w:hint="eastAsia" w:ascii="仿宋" w:hAnsi="仿宋" w:eastAsia="仿宋" w:cs="仿宋_GB2312"/>
                <w:color w:val="000000"/>
                <w:sz w:val="28"/>
                <w:szCs w:val="28"/>
              </w:rPr>
              <w:t>年  月  日</w:t>
            </w:r>
          </w:p>
        </w:tc>
      </w:tr>
    </w:tbl>
    <w:p>
      <w:pPr>
        <w:widowControl/>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w:t>
      </w:r>
    </w:p>
    <w:p>
      <w:pPr>
        <w:jc w:val="center"/>
        <w:rPr>
          <w:b/>
          <w:sz w:val="44"/>
          <w:szCs w:val="44"/>
        </w:rPr>
      </w:pPr>
      <w:bookmarkStart w:id="0" w:name="_Hlk88062972"/>
      <w:r>
        <w:rPr>
          <w:rFonts w:hint="eastAsia"/>
          <w:b/>
          <w:sz w:val="44"/>
          <w:szCs w:val="44"/>
        </w:rPr>
        <w:t>颍泉区优秀志愿服务典型评选标准和</w:t>
      </w:r>
    </w:p>
    <w:p>
      <w:pPr>
        <w:jc w:val="center"/>
        <w:rPr>
          <w:b/>
          <w:sz w:val="44"/>
          <w:szCs w:val="44"/>
        </w:rPr>
      </w:pPr>
      <w:r>
        <w:rPr>
          <w:rFonts w:hint="eastAsia"/>
          <w:b/>
          <w:sz w:val="44"/>
          <w:szCs w:val="44"/>
        </w:rPr>
        <w:t>推报材料要求</w:t>
      </w:r>
    </w:p>
    <w:p/>
    <w:p>
      <w:pPr>
        <w:numPr>
          <w:ilvl w:val="0"/>
          <w:numId w:val="3"/>
        </w:numPr>
        <w:ind w:firstLine="640"/>
        <w:rPr>
          <w:rFonts w:ascii="黑体" w:hAnsi="黑体" w:eastAsia="黑体" w:cs="黑体"/>
          <w:sz w:val="32"/>
          <w:szCs w:val="32"/>
        </w:rPr>
      </w:pPr>
      <w:r>
        <w:rPr>
          <w:rFonts w:hint="eastAsia" w:ascii="黑体" w:hAnsi="黑体" w:eastAsia="黑体" w:cs="黑体"/>
          <w:sz w:val="32"/>
          <w:szCs w:val="32"/>
        </w:rPr>
        <w:t>评选标准</w:t>
      </w:r>
    </w:p>
    <w:p>
      <w:pPr>
        <w:ind w:firstLine="640" w:firstLineChars="200"/>
        <w:rPr>
          <w:rFonts w:ascii="仿宋" w:hAnsi="仿宋" w:eastAsia="仿宋"/>
          <w:sz w:val="32"/>
          <w:szCs w:val="32"/>
        </w:rPr>
      </w:pPr>
      <w:r>
        <w:rPr>
          <w:rFonts w:hint="eastAsia" w:ascii="仿宋" w:hAnsi="仿宋" w:eastAsia="仿宋"/>
          <w:sz w:val="32"/>
          <w:szCs w:val="32"/>
        </w:rPr>
        <w:t>“颍泉区优秀志愿服务典型”设置优秀志愿者、优秀志愿服务项目、优秀志愿服务组织、优秀志愿服务社区4个类别。</w:t>
      </w:r>
    </w:p>
    <w:p>
      <w:pPr>
        <w:ind w:firstLine="643" w:firstLineChars="200"/>
        <w:rPr>
          <w:rFonts w:ascii="仿宋" w:hAnsi="仿宋" w:eastAsia="仿宋"/>
          <w:sz w:val="32"/>
          <w:szCs w:val="32"/>
        </w:rPr>
      </w:pPr>
      <w:r>
        <w:rPr>
          <w:rFonts w:hint="eastAsia" w:ascii="仿宋" w:hAnsi="仿宋" w:eastAsia="仿宋"/>
          <w:b/>
          <w:sz w:val="32"/>
          <w:szCs w:val="32"/>
        </w:rPr>
        <w:t>（一）优秀志愿者评选标准</w:t>
      </w:r>
      <w:r>
        <w:rPr>
          <w:rFonts w:ascii="仿宋" w:hAnsi="仿宋" w:eastAsia="仿宋"/>
          <w:b/>
          <w:sz w:val="32"/>
          <w:szCs w:val="32"/>
        </w:rPr>
        <w:t>:</w:t>
      </w:r>
      <w:r>
        <w:rPr>
          <w:rFonts w:ascii="仿宋" w:hAnsi="仿宋" w:eastAsia="仿宋"/>
          <w:sz w:val="32"/>
          <w:szCs w:val="32"/>
        </w:rPr>
        <w:t xml:space="preserve"> </w:t>
      </w:r>
      <w:r>
        <w:rPr>
          <w:rFonts w:hint="eastAsia" w:ascii="仿宋" w:hAnsi="仿宋" w:eastAsia="仿宋"/>
          <w:sz w:val="32"/>
          <w:szCs w:val="32"/>
        </w:rPr>
        <w:t>思想政治素质好，具有较强的社会责任感；开展志愿服务</w:t>
      </w:r>
      <w:r>
        <w:rPr>
          <w:rFonts w:ascii="仿宋" w:hAnsi="仿宋" w:eastAsia="仿宋"/>
          <w:sz w:val="32"/>
          <w:szCs w:val="32"/>
        </w:rPr>
        <w:t>2</w:t>
      </w:r>
      <w:r>
        <w:rPr>
          <w:rFonts w:hint="eastAsia" w:ascii="仿宋" w:hAnsi="仿宋" w:eastAsia="仿宋"/>
          <w:sz w:val="32"/>
          <w:szCs w:val="32"/>
        </w:rPr>
        <w:t>年以上</w:t>
      </w:r>
      <w:r>
        <w:rPr>
          <w:rFonts w:ascii="仿宋" w:hAnsi="仿宋" w:eastAsia="仿宋"/>
          <w:sz w:val="32"/>
          <w:szCs w:val="32"/>
        </w:rPr>
        <w:t>;</w:t>
      </w:r>
      <w:r>
        <w:rPr>
          <w:rFonts w:hint="eastAsia" w:ascii="仿宋" w:hAnsi="仿宋" w:eastAsia="仿宋"/>
          <w:sz w:val="32"/>
          <w:szCs w:val="32"/>
        </w:rPr>
        <w:t>在扶贫、济困、扶老、救孤、助残、救灾、助医、助学和大型社会活动等重点领域之一积极参加志愿服务活动，且事绩突出、具有较好的示范带动作用。</w:t>
      </w:r>
    </w:p>
    <w:p>
      <w:pPr>
        <w:ind w:firstLine="643" w:firstLineChars="200"/>
        <w:rPr>
          <w:rFonts w:ascii="仿宋" w:hAnsi="仿宋" w:eastAsia="仿宋"/>
          <w:sz w:val="32"/>
          <w:szCs w:val="32"/>
        </w:rPr>
      </w:pPr>
      <w:r>
        <w:rPr>
          <w:rFonts w:hint="eastAsia" w:ascii="仿宋" w:hAnsi="仿宋" w:eastAsia="仿宋"/>
          <w:b/>
          <w:sz w:val="32"/>
          <w:szCs w:val="32"/>
        </w:rPr>
        <w:t>（二）优秀志愿服务项目评选标准</w:t>
      </w:r>
      <w:r>
        <w:rPr>
          <w:rFonts w:ascii="仿宋" w:hAnsi="仿宋" w:eastAsia="仿宋"/>
          <w:b/>
          <w:sz w:val="32"/>
          <w:szCs w:val="32"/>
        </w:rPr>
        <w:t xml:space="preserve">: </w:t>
      </w:r>
      <w:r>
        <w:rPr>
          <w:rFonts w:hint="eastAsia" w:ascii="仿宋" w:hAnsi="仿宋" w:eastAsia="仿宋"/>
          <w:sz w:val="32"/>
          <w:szCs w:val="32"/>
        </w:rPr>
        <w:t>项目成效显著、有创意、可评估、可持续、可推广；具有健全的组织体系和规范的管理制度；项目实施时间</w:t>
      </w:r>
      <w:r>
        <w:rPr>
          <w:rFonts w:ascii="仿宋" w:hAnsi="仿宋" w:eastAsia="仿宋"/>
          <w:sz w:val="32"/>
          <w:szCs w:val="32"/>
        </w:rPr>
        <w:t>1</w:t>
      </w:r>
      <w:r>
        <w:rPr>
          <w:rFonts w:hint="eastAsia" w:ascii="仿宋" w:hAnsi="仿宋" w:eastAsia="仿宋"/>
          <w:sz w:val="32"/>
          <w:szCs w:val="32"/>
        </w:rPr>
        <w:t>年以上</w:t>
      </w:r>
      <w:r>
        <w:rPr>
          <w:rFonts w:ascii="仿宋" w:hAnsi="仿宋" w:eastAsia="仿宋"/>
          <w:sz w:val="32"/>
          <w:szCs w:val="32"/>
        </w:rPr>
        <w:t>,</w:t>
      </w:r>
      <w:r>
        <w:rPr>
          <w:rFonts w:hint="eastAsia" w:ascii="仿宋" w:hAnsi="仿宋" w:eastAsia="仿宋"/>
          <w:sz w:val="32"/>
          <w:szCs w:val="32"/>
        </w:rPr>
        <w:t>参与项目的注册志愿者原则上不少于</w:t>
      </w:r>
      <w:r>
        <w:rPr>
          <w:rFonts w:ascii="仿宋" w:hAnsi="仿宋" w:eastAsia="仿宋"/>
          <w:sz w:val="32"/>
          <w:szCs w:val="32"/>
        </w:rPr>
        <w:t>10</w:t>
      </w:r>
      <w:r>
        <w:rPr>
          <w:rFonts w:hint="eastAsia" w:ascii="仿宋" w:hAnsi="仿宋" w:eastAsia="仿宋"/>
          <w:sz w:val="32"/>
          <w:szCs w:val="32"/>
        </w:rPr>
        <w:t>人。</w:t>
      </w:r>
    </w:p>
    <w:p>
      <w:pPr>
        <w:ind w:firstLine="643" w:firstLineChars="200"/>
        <w:rPr>
          <w:rFonts w:ascii="仿宋" w:hAnsi="仿宋" w:eastAsia="仿宋"/>
          <w:sz w:val="32"/>
          <w:szCs w:val="32"/>
        </w:rPr>
      </w:pPr>
      <w:r>
        <w:rPr>
          <w:rFonts w:hint="eastAsia" w:ascii="仿宋" w:hAnsi="仿宋" w:eastAsia="仿宋"/>
          <w:b/>
          <w:sz w:val="32"/>
          <w:szCs w:val="32"/>
        </w:rPr>
        <w:t>（三）优秀志愿服务组织评选标准</w:t>
      </w:r>
      <w:r>
        <w:rPr>
          <w:rFonts w:ascii="仿宋" w:hAnsi="仿宋" w:eastAsia="仿宋"/>
          <w:b/>
          <w:sz w:val="32"/>
          <w:szCs w:val="32"/>
        </w:rPr>
        <w:t>:</w:t>
      </w:r>
      <w:r>
        <w:rPr>
          <w:rFonts w:hint="eastAsia" w:ascii="仿宋" w:hAnsi="仿宋" w:eastAsia="仿宋"/>
          <w:sz w:val="32"/>
          <w:szCs w:val="32"/>
        </w:rPr>
        <w:t>组建成立志愿服务组织一年以上，能够经常开展志愿服务活动，表现突出，具有一定影响力；志愿服务组织机构健全，管理规范，有较为成熟的志愿服务运作模式，具有良好的示范带动作用；以关爱他人、关爱社会、关爱自然为主要内容，成效显著；认真总结经验，积极拓展志愿服务领域和项目，志愿服务活动档案资料完整可查。</w:t>
      </w:r>
    </w:p>
    <w:p>
      <w:pPr>
        <w:ind w:firstLine="643" w:firstLineChars="200"/>
        <w:rPr>
          <w:rFonts w:ascii="仿宋" w:hAnsi="仿宋" w:eastAsia="仿宋"/>
          <w:sz w:val="32"/>
          <w:szCs w:val="32"/>
        </w:rPr>
      </w:pPr>
      <w:r>
        <w:rPr>
          <w:rFonts w:hint="eastAsia" w:ascii="仿宋" w:hAnsi="仿宋" w:eastAsia="仿宋"/>
          <w:b/>
          <w:sz w:val="32"/>
          <w:szCs w:val="32"/>
        </w:rPr>
        <w:t>（四）优秀志愿服务社区评选标准</w:t>
      </w:r>
      <w:r>
        <w:rPr>
          <w:rFonts w:ascii="仿宋" w:hAnsi="仿宋" w:eastAsia="仿宋"/>
          <w:b/>
          <w:sz w:val="32"/>
          <w:szCs w:val="32"/>
        </w:rPr>
        <w:t>:</w:t>
      </w:r>
      <w:r>
        <w:rPr>
          <w:rFonts w:hint="eastAsia" w:ascii="仿宋" w:hAnsi="仿宋" w:eastAsia="仿宋"/>
          <w:sz w:val="32"/>
          <w:szCs w:val="32"/>
        </w:rPr>
        <w:t>建立社区志愿服务工作站，统筹谋划、组织协调社区志愿服务工作，社区志愿服务氛围浓厚，城市社区注册志愿者人数占社区常住人口的比例≥16%，农村社区注册志愿者人数占社区常住人口的比例≥10%；按《社区志愿服务方案》（文明办〔2014〕2 号）制定社区志愿服务工作流程，拥有完善的志愿者招募注册和管理培训制度、志愿服务记录制度、志愿服务褒奖激励和回馈制度；把志愿服务与新时代文明实践活动结合起来、与创新社区治理结合起来、与社区党建结合起来，推行“社工+义工”活动方式，组织志愿者围绕家政服务、文体活动、心理疏导、环境保护、医疗保健、法律服务等内容，广泛开展形式多样的学雷锋志愿服务活动；积极协调辖区内企业、机关、学校、医院和公益慈善类、城乡社区服务类社会组织成立专业学雷锋志愿服务队，到社区开展学雷锋志愿服务活动。</w:t>
      </w:r>
    </w:p>
    <w:p>
      <w:pPr>
        <w:ind w:firstLine="640" w:firstLineChars="200"/>
        <w:rPr>
          <w:rFonts w:ascii="黑体" w:hAnsi="黑体" w:eastAsia="黑体" w:cs="黑体"/>
          <w:sz w:val="32"/>
          <w:szCs w:val="32"/>
        </w:rPr>
      </w:pPr>
      <w:r>
        <w:rPr>
          <w:rFonts w:hint="eastAsia" w:ascii="黑体" w:hAnsi="黑体" w:eastAsia="黑体" w:cs="黑体"/>
          <w:sz w:val="32"/>
          <w:szCs w:val="32"/>
        </w:rPr>
        <w:t>二、推报材料要求</w:t>
      </w:r>
    </w:p>
    <w:p>
      <w:pPr>
        <w:ind w:firstLine="640" w:firstLineChars="200"/>
        <w:rPr>
          <w:rFonts w:ascii="仿宋" w:hAnsi="仿宋" w:eastAsia="仿宋"/>
          <w:sz w:val="32"/>
          <w:szCs w:val="32"/>
        </w:rPr>
      </w:pPr>
      <w:r>
        <w:rPr>
          <w:rFonts w:hint="eastAsia" w:ascii="仿宋" w:hAnsi="仿宋" w:eastAsia="仿宋"/>
          <w:sz w:val="32"/>
          <w:szCs w:val="32"/>
        </w:rPr>
        <w:t>1.认真填写颍泉区优秀志愿者推荐表、颍泉区优秀志愿服务组织推荐表、颍泉区优秀志愿服务项目推荐表、颍泉区优秀志愿服务社区推荐表（附后），另附1500字左右先进事迹材料、</w:t>
      </w:r>
      <w:r>
        <w:rPr>
          <w:rFonts w:ascii="仿宋" w:hAnsi="仿宋" w:eastAsia="仿宋"/>
          <w:sz w:val="32"/>
          <w:szCs w:val="32"/>
        </w:rPr>
        <w:t>10</w:t>
      </w:r>
      <w:r>
        <w:rPr>
          <w:rFonts w:hint="eastAsia" w:ascii="仿宋" w:hAnsi="仿宋" w:eastAsia="仿宋"/>
          <w:sz w:val="32"/>
          <w:szCs w:val="32"/>
        </w:rPr>
        <w:t>张左右有代表性的活动照片（一句话简要说明时、地、人、事）。</w:t>
      </w:r>
    </w:p>
    <w:p>
      <w:pPr>
        <w:widowControl/>
        <w:adjustRightInd w:val="0"/>
        <w:snapToGrid w:val="0"/>
        <w:spacing w:line="540" w:lineRule="exact"/>
        <w:ind w:firstLine="584" w:firstLineChars="200"/>
        <w:rPr>
          <w:rFonts w:ascii="仿宋" w:hAnsi="仿宋" w:eastAsia="仿宋"/>
          <w:sz w:val="32"/>
          <w:szCs w:val="32"/>
        </w:rPr>
      </w:pPr>
      <w:r>
        <w:rPr>
          <w:rFonts w:hint="eastAsia" w:ascii="仿宋" w:hAnsi="仿宋" w:eastAsia="仿宋" w:cs="仿宋"/>
          <w:color w:val="000000"/>
          <w:spacing w:val="-14"/>
          <w:kern w:val="0"/>
          <w:sz w:val="32"/>
          <w:szCs w:val="32"/>
        </w:rPr>
        <w:t>2.相关材料纸质版一式两份、电子版同时报送至区文明办。联系人：贾洪伟；电话：</w:t>
      </w:r>
      <w:r>
        <w:rPr>
          <w:rFonts w:ascii="仿宋" w:hAnsi="仿宋" w:eastAsia="仿宋" w:cs="仿宋"/>
          <w:color w:val="000000"/>
          <w:spacing w:val="-14"/>
          <w:kern w:val="0"/>
          <w:sz w:val="32"/>
          <w:szCs w:val="32"/>
        </w:rPr>
        <w:t>2708216</w:t>
      </w:r>
      <w:r>
        <w:rPr>
          <w:rFonts w:hint="eastAsia" w:ascii="仿宋" w:hAnsi="仿宋" w:eastAsia="仿宋" w:cs="仿宋"/>
          <w:color w:val="000000"/>
          <w:spacing w:val="-14"/>
          <w:kern w:val="0"/>
          <w:sz w:val="32"/>
          <w:szCs w:val="32"/>
          <w:lang w:eastAsia="zh-CN"/>
        </w:rPr>
        <w:t>，</w:t>
      </w:r>
      <w:bookmarkStart w:id="1" w:name="_GoBack"/>
      <w:bookmarkEnd w:id="1"/>
      <w:r>
        <w:rPr>
          <w:rFonts w:hint="eastAsia" w:ascii="仿宋" w:hAnsi="仿宋" w:eastAsia="仿宋" w:cs="仿宋"/>
          <w:color w:val="000000"/>
          <w:spacing w:val="-14"/>
          <w:kern w:val="0"/>
          <w:sz w:val="32"/>
          <w:szCs w:val="32"/>
        </w:rPr>
        <w:t>邮箱：</w:t>
      </w:r>
      <w:r>
        <w:fldChar w:fldCharType="begin"/>
      </w:r>
      <w:r>
        <w:instrText xml:space="preserve"> HYPERLINK "mailto:yqwmsj@163.com" </w:instrText>
      </w:r>
      <w:r>
        <w:fldChar w:fldCharType="separate"/>
      </w:r>
      <w:r>
        <w:rPr>
          <w:rStyle w:val="10"/>
          <w:rFonts w:ascii="仿宋" w:hAnsi="仿宋" w:eastAsia="仿宋" w:cs="仿宋"/>
          <w:spacing w:val="-14"/>
          <w:kern w:val="0"/>
          <w:sz w:val="32"/>
          <w:szCs w:val="32"/>
        </w:rPr>
        <w:t>yqwmsj@163.com</w:t>
      </w:r>
      <w:r>
        <w:rPr>
          <w:rStyle w:val="10"/>
          <w:rFonts w:ascii="仿宋" w:hAnsi="仿宋" w:eastAsia="仿宋" w:cs="仿宋"/>
          <w:spacing w:val="-14"/>
          <w:kern w:val="0"/>
          <w:sz w:val="32"/>
          <w:szCs w:val="32"/>
        </w:rPr>
        <w:fldChar w:fldCharType="end"/>
      </w:r>
      <w:r>
        <w:rPr>
          <w:rFonts w:hint="eastAsia" w:ascii="仿宋" w:hAnsi="仿宋" w:eastAsia="仿宋" w:cs="仿宋"/>
          <w:color w:val="000000"/>
          <w:spacing w:val="-14"/>
          <w:kern w:val="0"/>
          <w:sz w:val="32"/>
          <w:szCs w:val="32"/>
        </w:rPr>
        <w:t>。</w:t>
      </w:r>
    </w:p>
    <w:bookmarkEnd w:id="0"/>
    <w:p>
      <w:pPr>
        <w:spacing w:line="600" w:lineRule="exact"/>
        <w:ind w:firstLine="1988" w:firstLineChars="450"/>
        <w:rPr>
          <w:rFonts w:ascii="宋体" w:cs="黑体"/>
          <w:b/>
          <w:bCs/>
          <w:color w:val="000000"/>
          <w:sz w:val="44"/>
          <w:szCs w:val="44"/>
        </w:rPr>
      </w:pPr>
      <w:r>
        <w:rPr>
          <w:rFonts w:hint="eastAsia" w:ascii="宋体" w:hAnsi="宋体" w:cs="黑体"/>
          <w:b/>
          <w:bCs/>
          <w:color w:val="000000"/>
          <w:sz w:val="44"/>
          <w:szCs w:val="44"/>
        </w:rPr>
        <w:t>颍泉区优秀志愿者推荐表</w:t>
      </w:r>
    </w:p>
    <w:p>
      <w:pPr>
        <w:spacing w:line="560" w:lineRule="exact"/>
        <w:rPr>
          <w:rFonts w:ascii="仿宋" w:hAnsi="仿宋" w:eastAsia="仿宋"/>
          <w:color w:val="000000"/>
          <w:sz w:val="32"/>
          <w:szCs w:val="32"/>
          <w:u w:val="single"/>
        </w:rPr>
      </w:pPr>
      <w:r>
        <w:rPr>
          <w:rFonts w:hint="eastAsia" w:ascii="仿宋" w:hAnsi="仿宋" w:eastAsia="仿宋" w:cs="仿宋_GB2312"/>
          <w:color w:val="000000"/>
          <w:sz w:val="32"/>
          <w:szCs w:val="32"/>
        </w:rPr>
        <w:t>推荐单位：</w:t>
      </w:r>
    </w:p>
    <w:tbl>
      <w:tblPr>
        <w:tblStyle w:val="7"/>
        <w:tblW w:w="923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22"/>
        <w:gridCol w:w="877"/>
        <w:gridCol w:w="467"/>
        <w:gridCol w:w="1579"/>
        <w:gridCol w:w="65"/>
        <w:gridCol w:w="2084"/>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196"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姓名</w:t>
            </w:r>
          </w:p>
        </w:tc>
        <w:tc>
          <w:tcPr>
            <w:tcW w:w="1344" w:type="dxa"/>
            <w:gridSpan w:val="2"/>
            <w:vAlign w:val="center"/>
          </w:tcPr>
          <w:p>
            <w:pPr>
              <w:spacing w:line="560" w:lineRule="exact"/>
              <w:jc w:val="center"/>
              <w:rPr>
                <w:rFonts w:ascii="仿宋" w:hAnsi="仿宋" w:eastAsia="仿宋"/>
                <w:color w:val="000000"/>
                <w:sz w:val="28"/>
                <w:szCs w:val="28"/>
              </w:rPr>
            </w:pPr>
          </w:p>
        </w:tc>
        <w:tc>
          <w:tcPr>
            <w:tcW w:w="1644"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性别</w:t>
            </w:r>
          </w:p>
        </w:tc>
        <w:tc>
          <w:tcPr>
            <w:tcW w:w="2084" w:type="dxa"/>
            <w:vAlign w:val="center"/>
          </w:tcPr>
          <w:p>
            <w:pPr>
              <w:spacing w:line="560" w:lineRule="exact"/>
              <w:jc w:val="center"/>
              <w:rPr>
                <w:rFonts w:ascii="仿宋" w:hAnsi="仿宋" w:eastAsia="仿宋"/>
                <w:color w:val="000000"/>
                <w:sz w:val="28"/>
                <w:szCs w:val="28"/>
              </w:rPr>
            </w:pPr>
          </w:p>
        </w:tc>
        <w:tc>
          <w:tcPr>
            <w:tcW w:w="1968" w:type="dxa"/>
            <w:vMerge w:val="restart"/>
            <w:vAlign w:val="center"/>
          </w:tcPr>
          <w:p>
            <w:pPr>
              <w:rPr>
                <w:rFonts w:ascii="仿宋" w:hAnsi="仿宋" w:eastAsia="仿宋"/>
                <w:color w:val="000000"/>
              </w:rPr>
            </w:pPr>
          </w:p>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96"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出生年月</w:t>
            </w:r>
          </w:p>
        </w:tc>
        <w:tc>
          <w:tcPr>
            <w:tcW w:w="1344" w:type="dxa"/>
            <w:gridSpan w:val="2"/>
            <w:vAlign w:val="center"/>
          </w:tcPr>
          <w:p>
            <w:pPr>
              <w:spacing w:line="560" w:lineRule="exact"/>
              <w:ind w:left="-3" w:leftChars="-69" w:hanging="142" w:hangingChars="51"/>
              <w:jc w:val="center"/>
              <w:rPr>
                <w:rFonts w:ascii="仿宋" w:hAnsi="仿宋" w:eastAsia="仿宋"/>
                <w:color w:val="000000"/>
                <w:sz w:val="28"/>
                <w:szCs w:val="28"/>
              </w:rPr>
            </w:pPr>
          </w:p>
        </w:tc>
        <w:tc>
          <w:tcPr>
            <w:tcW w:w="1644" w:type="dxa"/>
            <w:gridSpan w:val="2"/>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政治面貌</w:t>
            </w:r>
          </w:p>
        </w:tc>
        <w:tc>
          <w:tcPr>
            <w:tcW w:w="2084" w:type="dxa"/>
            <w:vAlign w:val="center"/>
          </w:tcPr>
          <w:p>
            <w:pPr>
              <w:spacing w:line="560" w:lineRule="exact"/>
              <w:jc w:val="center"/>
              <w:rPr>
                <w:rFonts w:ascii="仿宋" w:hAnsi="仿宋" w:eastAsia="仿宋" w:cs="仿宋_GB2312"/>
                <w:color w:val="000000"/>
                <w:sz w:val="28"/>
                <w:szCs w:val="28"/>
              </w:rPr>
            </w:pPr>
          </w:p>
        </w:tc>
        <w:tc>
          <w:tcPr>
            <w:tcW w:w="1968"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3073" w:type="dxa"/>
            <w:gridSpan w:val="3"/>
            <w:vAlign w:val="center"/>
          </w:tcPr>
          <w:p>
            <w:pPr>
              <w:spacing w:line="360" w:lineRule="exact"/>
              <w:jc w:val="center"/>
              <w:rPr>
                <w:rFonts w:ascii="仿宋" w:hAnsi="仿宋" w:eastAsia="仿宋"/>
                <w:color w:val="000000"/>
                <w:sz w:val="28"/>
                <w:szCs w:val="28"/>
              </w:rPr>
            </w:pPr>
            <w:r>
              <w:rPr>
                <w:rFonts w:hint="eastAsia" w:ascii="仿宋" w:hAnsi="仿宋" w:eastAsia="仿宋" w:cs="仿宋_GB2312"/>
                <w:color w:val="000000"/>
                <w:sz w:val="28"/>
                <w:szCs w:val="28"/>
              </w:rPr>
              <w:t>志愿者编号</w:t>
            </w:r>
          </w:p>
          <w:p>
            <w:pPr>
              <w:spacing w:line="360" w:lineRule="exact"/>
              <w:jc w:val="center"/>
              <w:rPr>
                <w:rFonts w:ascii="仿宋" w:hAnsi="仿宋" w:eastAsia="仿宋"/>
                <w:color w:val="000000"/>
                <w:sz w:val="28"/>
                <w:szCs w:val="28"/>
              </w:rPr>
            </w:pPr>
            <w:r>
              <w:rPr>
                <w:rFonts w:hint="eastAsia" w:ascii="仿宋" w:hAnsi="仿宋" w:eastAsia="仿宋" w:cs="仿宋_GB2312"/>
                <w:color w:val="000000"/>
                <w:sz w:val="24"/>
              </w:rPr>
              <w:t>（全国志愿服务信息系统）</w:t>
            </w:r>
          </w:p>
        </w:tc>
        <w:tc>
          <w:tcPr>
            <w:tcW w:w="4195" w:type="dxa"/>
            <w:gridSpan w:val="4"/>
            <w:vAlign w:val="center"/>
          </w:tcPr>
          <w:p>
            <w:pPr>
              <w:spacing w:line="560" w:lineRule="exact"/>
              <w:jc w:val="center"/>
              <w:rPr>
                <w:rFonts w:ascii="仿宋" w:hAnsi="仿宋" w:eastAsia="仿宋"/>
                <w:color w:val="000000"/>
                <w:sz w:val="28"/>
                <w:szCs w:val="28"/>
              </w:rPr>
            </w:pPr>
          </w:p>
        </w:tc>
        <w:tc>
          <w:tcPr>
            <w:tcW w:w="1968"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73"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通讯地址</w:t>
            </w:r>
          </w:p>
        </w:tc>
        <w:tc>
          <w:tcPr>
            <w:tcW w:w="4195" w:type="dxa"/>
            <w:gridSpan w:val="4"/>
            <w:vAlign w:val="center"/>
          </w:tcPr>
          <w:p>
            <w:pPr>
              <w:spacing w:line="560" w:lineRule="exact"/>
              <w:jc w:val="center"/>
              <w:rPr>
                <w:rFonts w:ascii="仿宋" w:hAnsi="仿宋" w:eastAsia="仿宋"/>
                <w:color w:val="000000"/>
                <w:sz w:val="28"/>
                <w:szCs w:val="28"/>
              </w:rPr>
            </w:pPr>
          </w:p>
        </w:tc>
        <w:tc>
          <w:tcPr>
            <w:tcW w:w="1968"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073" w:type="dxa"/>
            <w:gridSpan w:val="3"/>
            <w:vAlign w:val="center"/>
          </w:tcPr>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联系方式</w:t>
            </w:r>
          </w:p>
          <w:p>
            <w:pPr>
              <w:spacing w:line="400" w:lineRule="exact"/>
              <w:rPr>
                <w:rFonts w:ascii="仿宋" w:hAnsi="仿宋" w:eastAsia="仿宋"/>
                <w:color w:val="000000"/>
                <w:sz w:val="28"/>
                <w:szCs w:val="28"/>
              </w:rPr>
            </w:pPr>
            <w:r>
              <w:rPr>
                <w:rFonts w:hint="eastAsia" w:ascii="仿宋" w:hAnsi="仿宋" w:eastAsia="仿宋" w:cs="仿宋_GB2312"/>
                <w:color w:val="000000"/>
                <w:sz w:val="24"/>
              </w:rPr>
              <w:t>（手机、电话，QQ或邮箱）</w:t>
            </w:r>
          </w:p>
        </w:tc>
        <w:tc>
          <w:tcPr>
            <w:tcW w:w="4195" w:type="dxa"/>
            <w:gridSpan w:val="4"/>
            <w:vAlign w:val="center"/>
          </w:tcPr>
          <w:p>
            <w:pPr>
              <w:spacing w:line="560" w:lineRule="exact"/>
              <w:jc w:val="center"/>
              <w:rPr>
                <w:rFonts w:ascii="仿宋" w:hAnsi="仿宋" w:eastAsia="仿宋" w:cs="仿宋_GB2312"/>
                <w:color w:val="000000"/>
                <w:sz w:val="28"/>
                <w:szCs w:val="28"/>
              </w:rPr>
            </w:pPr>
          </w:p>
        </w:tc>
        <w:tc>
          <w:tcPr>
            <w:tcW w:w="1968" w:type="dxa"/>
            <w:vMerge w:val="continue"/>
          </w:tcPr>
          <w:p>
            <w:pP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73"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工作单位及职业</w:t>
            </w:r>
          </w:p>
        </w:tc>
        <w:tc>
          <w:tcPr>
            <w:tcW w:w="6163" w:type="dxa"/>
            <w:gridSpan w:val="5"/>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73"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※所在志愿服务组织</w:t>
            </w:r>
          </w:p>
        </w:tc>
        <w:tc>
          <w:tcPr>
            <w:tcW w:w="6163" w:type="dxa"/>
            <w:gridSpan w:val="5"/>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073" w:type="dxa"/>
            <w:gridSpan w:val="3"/>
            <w:vAlign w:val="center"/>
          </w:tcPr>
          <w:p>
            <w:pPr>
              <w:jc w:val="center"/>
              <w:rPr>
                <w:rFonts w:ascii="仿宋" w:hAnsi="仿宋" w:eastAsia="仿宋"/>
                <w:color w:val="000000"/>
                <w:sz w:val="24"/>
              </w:rPr>
            </w:pPr>
            <w:r>
              <w:rPr>
                <w:rFonts w:hint="eastAsia" w:ascii="仿宋" w:hAnsi="仿宋" w:eastAsia="仿宋" w:cs="仿宋_GB2312"/>
                <w:color w:val="000000"/>
                <w:sz w:val="28"/>
                <w:szCs w:val="28"/>
              </w:rPr>
              <w:t>主要服务内容</w:t>
            </w:r>
          </w:p>
        </w:tc>
        <w:tc>
          <w:tcPr>
            <w:tcW w:w="6163" w:type="dxa"/>
            <w:gridSpan w:val="5"/>
            <w:vAlign w:val="center"/>
          </w:tcPr>
          <w:p>
            <w:pPr>
              <w:spacing w:line="560" w:lineRule="exact"/>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73" w:type="dxa"/>
            <w:gridSpan w:val="3"/>
            <w:vAlign w:val="center"/>
          </w:tcPr>
          <w:p>
            <w:pPr>
              <w:spacing w:line="560" w:lineRule="exact"/>
              <w:jc w:val="center"/>
              <w:rPr>
                <w:rFonts w:ascii="仿宋" w:hAnsi="仿宋" w:eastAsia="仿宋"/>
                <w:color w:val="000000"/>
                <w:sz w:val="28"/>
                <w:szCs w:val="28"/>
              </w:rPr>
            </w:pPr>
            <w:r>
              <w:rPr>
                <w:rFonts w:hint="eastAsia" w:ascii="仿宋" w:hAnsi="仿宋" w:eastAsia="仿宋" w:cs="仿宋_GB2312"/>
                <w:b/>
                <w:bCs/>
                <w:color w:val="000000"/>
                <w:sz w:val="24"/>
              </w:rPr>
              <w:t>※</w:t>
            </w:r>
            <w:r>
              <w:rPr>
                <w:rFonts w:hint="eastAsia" w:ascii="仿宋" w:hAnsi="仿宋" w:eastAsia="仿宋" w:cs="仿宋_GB2312"/>
                <w:color w:val="000000"/>
                <w:sz w:val="28"/>
                <w:szCs w:val="28"/>
              </w:rPr>
              <w:t>注册地及注册时间</w:t>
            </w:r>
          </w:p>
        </w:tc>
        <w:tc>
          <w:tcPr>
            <w:tcW w:w="6163" w:type="dxa"/>
            <w:gridSpan w:val="5"/>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3073" w:type="dxa"/>
            <w:gridSpan w:val="3"/>
            <w:vAlign w:val="center"/>
          </w:tcPr>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何时起参加</w:t>
            </w:r>
          </w:p>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志愿服务活动</w:t>
            </w:r>
          </w:p>
        </w:tc>
        <w:tc>
          <w:tcPr>
            <w:tcW w:w="2046" w:type="dxa"/>
            <w:gridSpan w:val="2"/>
            <w:vAlign w:val="center"/>
          </w:tcPr>
          <w:p>
            <w:pPr>
              <w:spacing w:line="320" w:lineRule="exact"/>
              <w:jc w:val="center"/>
              <w:rPr>
                <w:rFonts w:ascii="仿宋" w:hAnsi="仿宋" w:eastAsia="仿宋" w:cs="仿宋_GB2312"/>
                <w:color w:val="000000"/>
                <w:sz w:val="28"/>
                <w:szCs w:val="28"/>
              </w:rPr>
            </w:pPr>
          </w:p>
        </w:tc>
        <w:tc>
          <w:tcPr>
            <w:tcW w:w="2149" w:type="dxa"/>
            <w:gridSpan w:val="2"/>
            <w:vAlign w:val="center"/>
          </w:tcPr>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累计参加志愿服务时数</w:t>
            </w:r>
          </w:p>
        </w:tc>
        <w:tc>
          <w:tcPr>
            <w:tcW w:w="1968" w:type="dxa"/>
            <w:vAlign w:val="center"/>
          </w:tcPr>
          <w:p>
            <w:pPr>
              <w:spacing w:line="560" w:lineRule="exact"/>
              <w:jc w:val="center"/>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2074"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典型事迹简介</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（100字内）</w:t>
            </w:r>
          </w:p>
        </w:tc>
        <w:tc>
          <w:tcPr>
            <w:tcW w:w="7162" w:type="dxa"/>
            <w:gridSpan w:val="7"/>
            <w:vAlign w:val="center"/>
          </w:tcPr>
          <w:p>
            <w:pPr>
              <w:spacing w:line="360" w:lineRule="exact"/>
              <w:ind w:firstLine="560" w:firstLineChars="20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074"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事迹展示</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网络链接地址</w:t>
            </w:r>
          </w:p>
        </w:tc>
        <w:tc>
          <w:tcPr>
            <w:tcW w:w="7162" w:type="dxa"/>
            <w:gridSpan w:val="7"/>
            <w:vAlign w:val="center"/>
          </w:tcPr>
          <w:p>
            <w:pPr>
              <w:spacing w:line="46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2074"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推荐</w:t>
            </w:r>
          </w:p>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单位</w:t>
            </w:r>
          </w:p>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意见</w:t>
            </w:r>
          </w:p>
        </w:tc>
        <w:tc>
          <w:tcPr>
            <w:tcW w:w="7162" w:type="dxa"/>
            <w:gridSpan w:val="7"/>
          </w:tcPr>
          <w:p>
            <w:pPr>
              <w:spacing w:line="560" w:lineRule="exact"/>
              <w:ind w:left="4480" w:hanging="4480" w:hangingChars="1600"/>
              <w:rPr>
                <w:rFonts w:ascii="仿宋" w:hAnsi="仿宋" w:eastAsia="仿宋" w:cs="仿宋_GB2312"/>
                <w:color w:val="000000"/>
                <w:sz w:val="28"/>
                <w:szCs w:val="28"/>
              </w:rPr>
            </w:pPr>
          </w:p>
          <w:p>
            <w:pPr>
              <w:spacing w:line="560" w:lineRule="exact"/>
              <w:ind w:left="4480" w:hanging="4480" w:hangingChars="1600"/>
              <w:rPr>
                <w:rFonts w:ascii="仿宋" w:hAnsi="仿宋" w:eastAsia="仿宋" w:cs="仿宋_GB2312"/>
                <w:color w:val="000000"/>
                <w:sz w:val="28"/>
                <w:szCs w:val="28"/>
              </w:rPr>
            </w:pPr>
          </w:p>
          <w:p>
            <w:pPr>
              <w:spacing w:line="560" w:lineRule="exact"/>
              <w:ind w:left="4469" w:leftChars="2128"/>
              <w:rPr>
                <w:rFonts w:ascii="仿宋" w:hAnsi="仿宋" w:eastAsia="仿宋"/>
                <w:color w:val="000000"/>
                <w:sz w:val="28"/>
                <w:szCs w:val="28"/>
              </w:rPr>
            </w:pPr>
            <w:r>
              <w:rPr>
                <w:rFonts w:hint="eastAsia" w:ascii="仿宋" w:hAnsi="仿宋" w:eastAsia="仿宋" w:cs="仿宋_GB2312"/>
                <w:color w:val="000000"/>
                <w:sz w:val="28"/>
                <w:szCs w:val="28"/>
              </w:rPr>
              <w:t>年   月   日</w:t>
            </w:r>
          </w:p>
        </w:tc>
      </w:tr>
    </w:tbl>
    <w:p>
      <w:pPr>
        <w:rPr>
          <w:rFonts w:ascii="仿宋" w:hAnsi="仿宋" w:eastAsia="仿宋"/>
          <w:color w:val="000000"/>
          <w:sz w:val="24"/>
        </w:rPr>
      </w:pPr>
      <w:r>
        <w:rPr>
          <w:rFonts w:hint="eastAsia" w:ascii="仿宋" w:hAnsi="仿宋" w:eastAsia="仿宋" w:cs="仿宋_GB2312"/>
          <w:color w:val="000000"/>
          <w:sz w:val="24"/>
        </w:rPr>
        <w:t>※所在志愿服务组织可填写该同志参加的主要志愿服务组织</w:t>
      </w:r>
      <w:r>
        <w:rPr>
          <w:rFonts w:ascii="仿宋" w:hAnsi="仿宋" w:eastAsia="仿宋" w:cs="仿宋_GB2312"/>
          <w:color w:val="000000"/>
          <w:sz w:val="24"/>
        </w:rPr>
        <w:t>2-3</w:t>
      </w:r>
      <w:r>
        <w:rPr>
          <w:rFonts w:hint="eastAsia" w:ascii="仿宋" w:hAnsi="仿宋" w:eastAsia="仿宋" w:cs="仿宋_GB2312"/>
          <w:color w:val="000000"/>
          <w:sz w:val="24"/>
        </w:rPr>
        <w:t>个。</w:t>
      </w:r>
    </w:p>
    <w:p>
      <w:pPr>
        <w:rPr>
          <w:rFonts w:ascii="仿宋" w:hAnsi="仿宋" w:eastAsia="仿宋"/>
          <w:color w:val="000000"/>
          <w:sz w:val="24"/>
        </w:rPr>
      </w:pPr>
      <w:r>
        <w:rPr>
          <w:rFonts w:hint="eastAsia" w:ascii="仿宋" w:hAnsi="仿宋" w:eastAsia="仿宋" w:cs="仿宋_GB2312"/>
          <w:color w:val="000000"/>
          <w:sz w:val="24"/>
        </w:rPr>
        <w:t>※注册时间为个人在全国志愿服务信息系统或本地系统注册的最早时间。</w:t>
      </w:r>
    </w:p>
    <w:p>
      <w:pPr>
        <w:rPr>
          <w:rFonts w:ascii="方正小标宋简体" w:eastAsia="方正小标宋简体" w:cs="黑体"/>
          <w:bCs/>
          <w:color w:val="000000"/>
          <w:sz w:val="44"/>
          <w:szCs w:val="44"/>
        </w:rPr>
      </w:pPr>
    </w:p>
    <w:p>
      <w:pPr>
        <w:jc w:val="center"/>
        <w:rPr>
          <w:rFonts w:ascii="宋体" w:hAnsi="宋体"/>
          <w:b/>
          <w:sz w:val="44"/>
          <w:szCs w:val="44"/>
        </w:rPr>
      </w:pPr>
    </w:p>
    <w:p>
      <w:pPr>
        <w:jc w:val="center"/>
        <w:rPr>
          <w:rFonts w:ascii="宋体"/>
          <w:b/>
          <w:sz w:val="44"/>
          <w:szCs w:val="44"/>
        </w:rPr>
      </w:pPr>
      <w:r>
        <w:rPr>
          <w:rFonts w:hint="eastAsia" w:ascii="宋体" w:hAnsi="宋体"/>
          <w:b/>
          <w:sz w:val="44"/>
          <w:szCs w:val="44"/>
        </w:rPr>
        <w:t>颍泉区优秀志愿服务组织推荐表</w:t>
      </w:r>
    </w:p>
    <w:p>
      <w:pPr>
        <w:spacing w:line="560" w:lineRule="exact"/>
        <w:rPr>
          <w:rFonts w:ascii="仿宋" w:hAnsi="仿宋" w:eastAsia="仿宋"/>
          <w:color w:val="000000"/>
          <w:sz w:val="32"/>
          <w:szCs w:val="32"/>
          <w:u w:val="single"/>
        </w:rPr>
      </w:pPr>
      <w:r>
        <w:rPr>
          <w:rFonts w:hint="eastAsia" w:ascii="仿宋" w:hAnsi="仿宋" w:eastAsia="仿宋" w:cs="仿宋_GB2312"/>
          <w:color w:val="000000"/>
          <w:sz w:val="32"/>
          <w:szCs w:val="32"/>
        </w:rPr>
        <w:t>推荐单位：</w:t>
      </w:r>
    </w:p>
    <w:tbl>
      <w:tblPr>
        <w:tblStyle w:val="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1240"/>
        <w:gridCol w:w="220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19"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组织名称</w:t>
            </w:r>
          </w:p>
        </w:tc>
        <w:tc>
          <w:tcPr>
            <w:tcW w:w="5249" w:type="dxa"/>
            <w:gridSpan w:val="3"/>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19" w:type="dxa"/>
            <w:vAlign w:val="center"/>
          </w:tcPr>
          <w:p>
            <w:pPr>
              <w:spacing w:line="4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志愿团体ID</w:t>
            </w:r>
          </w:p>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4"/>
              </w:rPr>
              <w:t>（全国志愿服务信息系统）</w:t>
            </w:r>
          </w:p>
        </w:tc>
        <w:tc>
          <w:tcPr>
            <w:tcW w:w="5249" w:type="dxa"/>
            <w:gridSpan w:val="3"/>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19"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※成立及注册时间</w:t>
            </w:r>
          </w:p>
        </w:tc>
        <w:tc>
          <w:tcPr>
            <w:tcW w:w="1240" w:type="dxa"/>
            <w:vAlign w:val="center"/>
          </w:tcPr>
          <w:p>
            <w:pPr>
              <w:spacing w:line="560" w:lineRule="exact"/>
              <w:jc w:val="center"/>
              <w:rPr>
                <w:rFonts w:ascii="仿宋" w:hAnsi="仿宋" w:eastAsia="仿宋"/>
                <w:color w:val="000000"/>
                <w:sz w:val="28"/>
                <w:szCs w:val="28"/>
              </w:rPr>
            </w:pPr>
          </w:p>
        </w:tc>
        <w:tc>
          <w:tcPr>
            <w:tcW w:w="2209" w:type="dxa"/>
            <w:vAlign w:val="center"/>
          </w:tcPr>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注册志愿者人数</w:t>
            </w:r>
          </w:p>
        </w:tc>
        <w:tc>
          <w:tcPr>
            <w:tcW w:w="1800" w:type="dxa"/>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319"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服务总时数</w:t>
            </w:r>
          </w:p>
        </w:tc>
        <w:tc>
          <w:tcPr>
            <w:tcW w:w="1240" w:type="dxa"/>
            <w:vAlign w:val="center"/>
          </w:tcPr>
          <w:p>
            <w:pPr>
              <w:spacing w:line="560" w:lineRule="exact"/>
              <w:jc w:val="center"/>
              <w:rPr>
                <w:rFonts w:ascii="仿宋" w:hAnsi="仿宋" w:eastAsia="仿宋"/>
                <w:color w:val="000000"/>
                <w:sz w:val="28"/>
                <w:szCs w:val="28"/>
              </w:rPr>
            </w:pPr>
          </w:p>
        </w:tc>
        <w:tc>
          <w:tcPr>
            <w:tcW w:w="2209" w:type="dxa"/>
            <w:vAlign w:val="center"/>
          </w:tcPr>
          <w:p>
            <w:pPr>
              <w:spacing w:line="560" w:lineRule="exact"/>
              <w:jc w:val="center"/>
              <w:rPr>
                <w:rFonts w:ascii="仿宋" w:hAnsi="仿宋" w:eastAsia="仿宋"/>
                <w:color w:val="000000"/>
                <w:sz w:val="28"/>
                <w:szCs w:val="28"/>
              </w:rPr>
            </w:pPr>
            <w:r>
              <w:rPr>
                <w:rFonts w:hint="eastAsia" w:ascii="仿宋" w:hAnsi="仿宋" w:eastAsia="仿宋" w:cs="仿宋_GB2312"/>
                <w:color w:val="000000"/>
                <w:sz w:val="28"/>
                <w:szCs w:val="28"/>
              </w:rPr>
              <w:t>人均服务时数</w:t>
            </w:r>
          </w:p>
        </w:tc>
        <w:tc>
          <w:tcPr>
            <w:tcW w:w="1800" w:type="dxa"/>
            <w:vAlign w:val="center"/>
          </w:tcPr>
          <w:p>
            <w:pPr>
              <w:spacing w:line="5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3319" w:type="dxa"/>
            <w:vAlign w:val="center"/>
          </w:tcPr>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8"/>
                <w:szCs w:val="28"/>
              </w:rPr>
              <w:t>※负责人及联系方式</w:t>
            </w:r>
          </w:p>
          <w:p>
            <w:pPr>
              <w:spacing w:line="400" w:lineRule="exact"/>
              <w:jc w:val="center"/>
              <w:rPr>
                <w:rFonts w:ascii="仿宋" w:hAnsi="仿宋" w:eastAsia="仿宋"/>
                <w:color w:val="000000"/>
                <w:sz w:val="28"/>
                <w:szCs w:val="28"/>
              </w:rPr>
            </w:pPr>
            <w:r>
              <w:rPr>
                <w:rFonts w:hint="eastAsia" w:ascii="仿宋" w:hAnsi="仿宋" w:eastAsia="仿宋" w:cs="仿宋_GB2312"/>
                <w:color w:val="000000"/>
                <w:sz w:val="24"/>
              </w:rPr>
              <w:t>（手机、固定电话，QQ或邮箱）</w:t>
            </w:r>
          </w:p>
        </w:tc>
        <w:tc>
          <w:tcPr>
            <w:tcW w:w="5249" w:type="dxa"/>
            <w:gridSpan w:val="3"/>
            <w:vAlign w:val="center"/>
          </w:tcPr>
          <w:p>
            <w:pPr>
              <w:spacing w:line="560" w:lineRule="exact"/>
              <w:rPr>
                <w:rFonts w:ascii="仿宋" w:hAnsi="仿宋" w:eastAsia="仿宋"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319" w:type="dxa"/>
            <w:vAlign w:val="center"/>
          </w:tcPr>
          <w:p>
            <w:pPr>
              <w:spacing w:line="300" w:lineRule="exact"/>
              <w:jc w:val="center"/>
              <w:rPr>
                <w:rFonts w:ascii="仿宋" w:hAnsi="仿宋" w:eastAsia="仿宋"/>
                <w:color w:val="000000"/>
                <w:sz w:val="28"/>
                <w:szCs w:val="28"/>
              </w:rPr>
            </w:pPr>
            <w:r>
              <w:rPr>
                <w:rFonts w:hint="eastAsia" w:ascii="仿宋" w:hAnsi="仿宋" w:eastAsia="仿宋" w:cs="仿宋_GB2312"/>
                <w:color w:val="000000"/>
                <w:sz w:val="28"/>
                <w:szCs w:val="28"/>
              </w:rPr>
              <w:t>主要志愿服务内容</w:t>
            </w:r>
          </w:p>
        </w:tc>
        <w:tc>
          <w:tcPr>
            <w:tcW w:w="5249" w:type="dxa"/>
            <w:gridSpan w:val="3"/>
            <w:vAlign w:val="center"/>
          </w:tcPr>
          <w:p>
            <w:pPr>
              <w:spacing w:line="30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3319"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典型事迹简介</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（100字内）</w:t>
            </w:r>
          </w:p>
        </w:tc>
        <w:tc>
          <w:tcPr>
            <w:tcW w:w="5249" w:type="dxa"/>
            <w:gridSpan w:val="3"/>
            <w:vAlign w:val="center"/>
          </w:tcPr>
          <w:p>
            <w:pPr>
              <w:spacing w:line="280" w:lineRule="exact"/>
              <w:ind w:firstLine="560" w:firstLineChars="200"/>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319"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事迹展示</w:t>
            </w:r>
          </w:p>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网络链接地址</w:t>
            </w:r>
          </w:p>
        </w:tc>
        <w:tc>
          <w:tcPr>
            <w:tcW w:w="5249" w:type="dxa"/>
            <w:gridSpan w:val="3"/>
            <w:vAlign w:val="center"/>
          </w:tcPr>
          <w:p>
            <w:pP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3319" w:type="dxa"/>
            <w:vAlign w:val="center"/>
          </w:tcPr>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推荐</w:t>
            </w:r>
          </w:p>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单位</w:t>
            </w:r>
          </w:p>
          <w:p>
            <w:pPr>
              <w:spacing w:line="500" w:lineRule="exact"/>
              <w:jc w:val="center"/>
              <w:rPr>
                <w:rFonts w:ascii="仿宋" w:hAnsi="仿宋" w:eastAsia="仿宋"/>
                <w:color w:val="000000"/>
                <w:sz w:val="28"/>
                <w:szCs w:val="28"/>
              </w:rPr>
            </w:pPr>
            <w:r>
              <w:rPr>
                <w:rFonts w:hint="eastAsia" w:ascii="仿宋" w:hAnsi="仿宋" w:eastAsia="仿宋" w:cs="仿宋_GB2312"/>
                <w:color w:val="000000"/>
                <w:sz w:val="28"/>
                <w:szCs w:val="28"/>
              </w:rPr>
              <w:t>意见</w:t>
            </w:r>
          </w:p>
        </w:tc>
        <w:tc>
          <w:tcPr>
            <w:tcW w:w="5249" w:type="dxa"/>
            <w:gridSpan w:val="3"/>
          </w:tcPr>
          <w:p>
            <w:pPr>
              <w:spacing w:line="560" w:lineRule="exact"/>
              <w:rPr>
                <w:rFonts w:ascii="仿宋" w:hAnsi="仿宋" w:eastAsia="仿宋" w:cs="仿宋_GB2312"/>
                <w:color w:val="000000"/>
                <w:sz w:val="28"/>
                <w:szCs w:val="28"/>
              </w:rPr>
            </w:pPr>
          </w:p>
          <w:p>
            <w:pPr>
              <w:widowControl/>
              <w:spacing w:line="560" w:lineRule="exact"/>
              <w:ind w:left="3360" w:leftChars="1600" w:firstLine="280" w:firstLineChars="100"/>
              <w:jc w:val="left"/>
              <w:rPr>
                <w:rFonts w:ascii="仿宋" w:hAnsi="仿宋" w:eastAsia="仿宋"/>
                <w:color w:val="000000"/>
              </w:rPr>
            </w:pPr>
            <w:r>
              <w:rPr>
                <w:rFonts w:hint="eastAsia" w:ascii="仿宋" w:hAnsi="仿宋" w:eastAsia="仿宋" w:cs="仿宋_GB2312"/>
                <w:color w:val="000000"/>
                <w:sz w:val="28"/>
                <w:szCs w:val="28"/>
              </w:rPr>
              <w:t xml:space="preserve">                       </w:t>
            </w:r>
            <w:r>
              <w:rPr>
                <w:rFonts w:hint="eastAsia" w:ascii="仿宋" w:hAnsi="仿宋" w:eastAsia="仿宋" w:cs="仿宋_GB2312"/>
                <w:color w:val="000000"/>
                <w:kern w:val="0"/>
                <w:sz w:val="28"/>
                <w:szCs w:val="28"/>
              </w:rPr>
              <w:t>（盖章）</w:t>
            </w:r>
          </w:p>
          <w:p>
            <w:pPr>
              <w:spacing w:line="560" w:lineRule="exact"/>
              <w:ind w:firstLine="3360" w:firstLineChars="1200"/>
              <w:rPr>
                <w:rFonts w:ascii="仿宋" w:hAnsi="仿宋" w:eastAsia="仿宋"/>
                <w:color w:val="000000"/>
                <w:sz w:val="28"/>
                <w:szCs w:val="28"/>
              </w:rPr>
            </w:pPr>
            <w:r>
              <w:rPr>
                <w:rFonts w:hint="eastAsia" w:ascii="仿宋" w:hAnsi="仿宋" w:eastAsia="仿宋" w:cs="仿宋_GB2312"/>
                <w:color w:val="000000"/>
                <w:sz w:val="28"/>
                <w:szCs w:val="28"/>
              </w:rPr>
              <w:t>年  月  日</w:t>
            </w:r>
          </w:p>
        </w:tc>
      </w:tr>
    </w:tbl>
    <w:p>
      <w:pPr>
        <w:rPr>
          <w:rFonts w:ascii="仿宋" w:hAnsi="仿宋" w:eastAsia="仿宋"/>
          <w:color w:val="000000"/>
          <w:sz w:val="24"/>
        </w:rPr>
      </w:pPr>
      <w:r>
        <w:rPr>
          <w:rFonts w:hint="eastAsia" w:ascii="仿宋" w:hAnsi="仿宋" w:eastAsia="仿宋" w:cs="仿宋_GB2312"/>
          <w:color w:val="000000"/>
          <w:sz w:val="24"/>
        </w:rPr>
        <w:t>※注册时间为该组织在民政部门审批时间，没有在民政部门注册，填写在经常开展志愿服务活动的社区或单位的登记时间；</w:t>
      </w:r>
    </w:p>
    <w:p>
      <w:pPr>
        <w:rPr>
          <w:rFonts w:ascii="仿宋" w:hAnsi="仿宋" w:eastAsia="仿宋"/>
          <w:color w:val="000000"/>
        </w:rPr>
      </w:pPr>
      <w:r>
        <w:rPr>
          <w:rFonts w:hint="eastAsia" w:ascii="仿宋" w:hAnsi="仿宋" w:eastAsia="仿宋" w:cs="仿宋_GB2312"/>
          <w:color w:val="000000"/>
          <w:sz w:val="24"/>
        </w:rPr>
        <w:t>※组织负责人可报</w:t>
      </w:r>
      <w:r>
        <w:rPr>
          <w:rFonts w:ascii="仿宋" w:hAnsi="仿宋" w:eastAsia="仿宋" w:cs="仿宋_GB2312"/>
          <w:color w:val="000000"/>
          <w:sz w:val="24"/>
        </w:rPr>
        <w:t>1-2</w:t>
      </w:r>
      <w:r>
        <w:rPr>
          <w:rFonts w:hint="eastAsia" w:ascii="仿宋" w:hAnsi="仿宋" w:eastAsia="仿宋" w:cs="仿宋_GB2312"/>
          <w:color w:val="000000"/>
          <w:sz w:val="24"/>
        </w:rPr>
        <w:t>人。</w:t>
      </w:r>
    </w:p>
    <w:p>
      <w:pPr>
        <w:jc w:val="center"/>
        <w:rPr>
          <w:rFonts w:ascii="方正小标宋简体" w:eastAsia="方正小标宋简体" w:cs="黑体"/>
          <w:bCs/>
          <w:color w:val="000000"/>
          <w:sz w:val="44"/>
          <w:szCs w:val="44"/>
        </w:rPr>
      </w:pPr>
    </w:p>
    <w:p>
      <w:pPr>
        <w:jc w:val="center"/>
        <w:rPr>
          <w:rFonts w:ascii="方正小标宋简体" w:eastAsia="方正小标宋简体" w:cs="黑体"/>
          <w:bCs/>
          <w:color w:val="000000"/>
          <w:sz w:val="44"/>
          <w:szCs w:val="44"/>
        </w:rPr>
      </w:pPr>
    </w:p>
    <w:p>
      <w:pPr>
        <w:jc w:val="center"/>
        <w:rPr>
          <w:rFonts w:ascii="宋体" w:cs="仿宋_GB2312"/>
          <w:b/>
          <w:color w:val="000000"/>
          <w:kern w:val="0"/>
          <w:sz w:val="32"/>
          <w:szCs w:val="32"/>
          <w:shd w:val="clear" w:color="auto" w:fill="FFFFFF"/>
        </w:rPr>
      </w:pPr>
      <w:r>
        <w:rPr>
          <w:rFonts w:hint="eastAsia" w:ascii="宋体" w:hAnsi="宋体" w:cs="黑体"/>
          <w:b/>
          <w:bCs/>
          <w:color w:val="000000"/>
          <w:sz w:val="44"/>
          <w:szCs w:val="44"/>
        </w:rPr>
        <w:t>颍泉区优秀志愿服务项目推荐表</w:t>
      </w:r>
    </w:p>
    <w:p>
      <w:pPr>
        <w:widowControl/>
        <w:spacing w:line="450" w:lineRule="atLeast"/>
        <w:rPr>
          <w:rFonts w:ascii="仿宋" w:hAnsi="仿宋" w:eastAsia="仿宋"/>
          <w:color w:val="000000"/>
        </w:rPr>
      </w:pPr>
      <w:r>
        <w:rPr>
          <w:rFonts w:hint="eastAsia" w:ascii="仿宋" w:hAnsi="仿宋" w:eastAsia="仿宋" w:cs="仿宋_GB2312"/>
          <w:color w:val="000000"/>
          <w:kern w:val="0"/>
          <w:sz w:val="32"/>
          <w:szCs w:val="32"/>
          <w:shd w:val="clear" w:color="auto" w:fill="FFFFFF"/>
        </w:rPr>
        <w:t>推荐单位：</w:t>
      </w:r>
    </w:p>
    <w:tbl>
      <w:tblPr>
        <w:tblStyle w:val="7"/>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190"/>
        <w:gridCol w:w="2246"/>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369" w:type="dxa"/>
            <w:vAlign w:val="center"/>
          </w:tcPr>
          <w:p>
            <w:pPr>
              <w:widowControl/>
              <w:spacing w:line="360" w:lineRule="exact"/>
              <w:jc w:val="center"/>
              <w:rPr>
                <w:rFonts w:ascii="仿宋" w:hAnsi="仿宋" w:eastAsia="仿宋"/>
                <w:color w:val="000000"/>
              </w:rPr>
            </w:pPr>
            <w:r>
              <w:rPr>
                <w:rFonts w:hint="eastAsia" w:ascii="仿宋" w:hAnsi="仿宋" w:eastAsia="仿宋" w:cs="仿宋_GB2312"/>
                <w:color w:val="000000"/>
                <w:kern w:val="0"/>
                <w:sz w:val="28"/>
                <w:szCs w:val="28"/>
              </w:rPr>
              <w:t>项目名称</w:t>
            </w:r>
          </w:p>
        </w:tc>
        <w:tc>
          <w:tcPr>
            <w:tcW w:w="5739" w:type="dxa"/>
            <w:gridSpan w:val="3"/>
            <w:vAlign w:val="center"/>
          </w:tcPr>
          <w:p>
            <w:pPr>
              <w:spacing w:line="640" w:lineRule="exact"/>
              <w:ind w:right="600"/>
              <w:jc w:val="center"/>
              <w:rPr>
                <w:rFonts w:ascii="仿宋" w:hAnsi="仿宋" w:eastAsia="仿宋"/>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369" w:type="dxa"/>
            <w:vAlign w:val="center"/>
          </w:tcPr>
          <w:p>
            <w:pPr>
              <w:widowControl/>
              <w:spacing w:line="360" w:lineRule="exact"/>
              <w:jc w:val="center"/>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志愿项目ID</w:t>
            </w:r>
          </w:p>
          <w:p>
            <w:pPr>
              <w:widowControl/>
              <w:spacing w:line="360" w:lineRule="exact"/>
              <w:jc w:val="center"/>
              <w:rPr>
                <w:rFonts w:ascii="仿宋" w:hAnsi="仿宋" w:eastAsia="仿宋"/>
                <w:color w:val="000000"/>
                <w:kern w:val="0"/>
                <w:sz w:val="28"/>
                <w:szCs w:val="28"/>
              </w:rPr>
            </w:pPr>
            <w:r>
              <w:rPr>
                <w:rFonts w:hint="eastAsia" w:ascii="仿宋" w:hAnsi="仿宋" w:eastAsia="仿宋" w:cs="仿宋_GB2312"/>
                <w:color w:val="000000"/>
                <w:kern w:val="0"/>
                <w:sz w:val="20"/>
                <w:szCs w:val="20"/>
              </w:rPr>
              <w:t>（全国志愿服务信息系统）</w:t>
            </w:r>
          </w:p>
        </w:tc>
        <w:tc>
          <w:tcPr>
            <w:tcW w:w="5739" w:type="dxa"/>
            <w:gridSpan w:val="3"/>
            <w:vAlign w:val="center"/>
          </w:tcPr>
          <w:p>
            <w:pPr>
              <w:spacing w:line="640" w:lineRule="exact"/>
              <w:ind w:right="600"/>
              <w:jc w:val="center"/>
              <w:rPr>
                <w:rFonts w:ascii="仿宋" w:hAnsi="仿宋" w:eastAsia="仿宋"/>
                <w:color w:val="00000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369" w:type="dxa"/>
            <w:vAlign w:val="center"/>
          </w:tcPr>
          <w:p>
            <w:pPr>
              <w:widowControl/>
              <w:spacing w:line="360" w:lineRule="exact"/>
              <w:jc w:val="center"/>
              <w:rPr>
                <w:rFonts w:ascii="仿宋" w:hAnsi="仿宋" w:eastAsia="仿宋"/>
                <w:color w:val="000000"/>
              </w:rPr>
            </w:pPr>
            <w:r>
              <w:rPr>
                <w:rFonts w:hint="eastAsia" w:ascii="仿宋" w:hAnsi="仿宋" w:eastAsia="仿宋" w:cs="仿宋_GB2312"/>
                <w:color w:val="000000"/>
                <w:kern w:val="0"/>
                <w:sz w:val="28"/>
                <w:szCs w:val="28"/>
              </w:rPr>
              <w:t>实施时间</w:t>
            </w:r>
          </w:p>
        </w:tc>
        <w:tc>
          <w:tcPr>
            <w:tcW w:w="1190" w:type="dxa"/>
            <w:vAlign w:val="center"/>
          </w:tcPr>
          <w:p>
            <w:pPr>
              <w:spacing w:line="300" w:lineRule="exact"/>
              <w:jc w:val="center"/>
              <w:rPr>
                <w:rFonts w:ascii="仿宋" w:hAnsi="仿宋" w:eastAsia="仿宋"/>
                <w:color w:val="000000"/>
                <w:sz w:val="28"/>
                <w:szCs w:val="28"/>
              </w:rPr>
            </w:pPr>
            <w:r>
              <w:rPr>
                <w:rFonts w:hint="eastAsia" w:ascii="仿宋" w:hAnsi="仿宋" w:eastAsia="仿宋"/>
                <w:color w:val="000000"/>
                <w:kern w:val="0"/>
                <w:sz w:val="28"/>
                <w:szCs w:val="28"/>
              </w:rPr>
              <w:t> </w:t>
            </w:r>
          </w:p>
        </w:tc>
        <w:tc>
          <w:tcPr>
            <w:tcW w:w="2246" w:type="dxa"/>
            <w:vAlign w:val="center"/>
          </w:tcPr>
          <w:p>
            <w:pPr>
              <w:widowControl/>
              <w:spacing w:line="360" w:lineRule="exact"/>
              <w:jc w:val="center"/>
              <w:rPr>
                <w:rFonts w:ascii="仿宋" w:hAnsi="仿宋" w:eastAsia="仿宋"/>
                <w:color w:val="000000"/>
              </w:rPr>
            </w:pPr>
            <w:r>
              <w:rPr>
                <w:rFonts w:hint="eastAsia" w:ascii="仿宋" w:hAnsi="仿宋" w:eastAsia="仿宋" w:cs="仿宋_GB2312"/>
                <w:color w:val="000000"/>
                <w:kern w:val="0"/>
                <w:sz w:val="28"/>
                <w:szCs w:val="28"/>
              </w:rPr>
              <w:t>参与项目的注册志愿者人数</w:t>
            </w:r>
          </w:p>
        </w:tc>
        <w:tc>
          <w:tcPr>
            <w:tcW w:w="2303" w:type="dxa"/>
            <w:vAlign w:val="center"/>
          </w:tcPr>
          <w:p>
            <w:pPr>
              <w:widowControl/>
              <w:spacing w:line="36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3369" w:type="dxa"/>
            <w:vAlign w:val="center"/>
          </w:tcPr>
          <w:p>
            <w:pPr>
              <w:widowControl/>
              <w:spacing w:line="360" w:lineRule="exact"/>
              <w:jc w:val="center"/>
              <w:rPr>
                <w:rFonts w:ascii="仿宋" w:hAnsi="仿宋" w:eastAsia="仿宋"/>
                <w:color w:val="000000"/>
                <w:kern w:val="0"/>
                <w:sz w:val="28"/>
                <w:szCs w:val="28"/>
              </w:rPr>
            </w:pPr>
            <w:r>
              <w:rPr>
                <w:rFonts w:hint="eastAsia" w:ascii="仿宋" w:hAnsi="仿宋" w:eastAsia="仿宋" w:cs="仿宋_GB2312"/>
                <w:color w:val="000000"/>
                <w:kern w:val="0"/>
                <w:sz w:val="28"/>
                <w:szCs w:val="28"/>
              </w:rPr>
              <w:t>※负责人及联系方式</w:t>
            </w:r>
          </w:p>
          <w:p>
            <w:pPr>
              <w:widowControl/>
              <w:spacing w:line="360" w:lineRule="exact"/>
              <w:jc w:val="center"/>
              <w:rPr>
                <w:rFonts w:ascii="仿宋" w:hAnsi="仿宋" w:eastAsia="仿宋"/>
                <w:color w:val="000000"/>
              </w:rPr>
            </w:pPr>
            <w:r>
              <w:rPr>
                <w:rFonts w:hint="eastAsia" w:ascii="仿宋" w:hAnsi="仿宋" w:eastAsia="仿宋" w:cs="仿宋_GB2312"/>
                <w:color w:val="000000"/>
                <w:kern w:val="0"/>
                <w:sz w:val="24"/>
              </w:rPr>
              <w:t>（手机、固定电话，QQ或邮箱）</w:t>
            </w:r>
          </w:p>
        </w:tc>
        <w:tc>
          <w:tcPr>
            <w:tcW w:w="5739" w:type="dxa"/>
            <w:gridSpan w:val="3"/>
            <w:vAlign w:val="center"/>
          </w:tcPr>
          <w:p>
            <w:pPr>
              <w:spacing w:line="5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3369" w:type="dxa"/>
            <w:vAlign w:val="center"/>
          </w:tcPr>
          <w:p>
            <w:pPr>
              <w:spacing w:line="460" w:lineRule="exact"/>
              <w:jc w:val="center"/>
              <w:rPr>
                <w:rFonts w:ascii="仿宋" w:hAnsi="仿宋" w:eastAsia="仿宋"/>
                <w:color w:val="000000"/>
                <w:sz w:val="28"/>
                <w:szCs w:val="28"/>
              </w:rPr>
            </w:pPr>
            <w:r>
              <w:rPr>
                <w:rFonts w:hint="eastAsia" w:ascii="仿宋" w:hAnsi="仿宋" w:eastAsia="仿宋" w:cs="仿宋_GB2312"/>
                <w:color w:val="000000"/>
                <w:sz w:val="28"/>
                <w:szCs w:val="28"/>
              </w:rPr>
              <w:t>典型事迹简介</w:t>
            </w:r>
          </w:p>
          <w:p>
            <w:pPr>
              <w:widowControl/>
              <w:spacing w:line="460" w:lineRule="exact"/>
              <w:jc w:val="center"/>
              <w:rPr>
                <w:rFonts w:ascii="仿宋" w:hAnsi="仿宋" w:eastAsia="仿宋"/>
                <w:color w:val="000000"/>
              </w:rPr>
            </w:pPr>
            <w:r>
              <w:rPr>
                <w:rFonts w:hint="eastAsia" w:ascii="仿宋" w:hAnsi="仿宋" w:eastAsia="仿宋" w:cs="仿宋_GB2312"/>
                <w:color w:val="000000"/>
                <w:sz w:val="28"/>
                <w:szCs w:val="28"/>
              </w:rPr>
              <w:t>（100字内）</w:t>
            </w:r>
          </w:p>
        </w:tc>
        <w:tc>
          <w:tcPr>
            <w:tcW w:w="5739" w:type="dxa"/>
            <w:gridSpan w:val="3"/>
            <w:vAlign w:val="center"/>
          </w:tcPr>
          <w:p>
            <w:pPr>
              <w:spacing w:line="500" w:lineRule="exact"/>
              <w:ind w:firstLine="420" w:firstLineChars="20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3369" w:type="dxa"/>
            <w:vAlign w:val="center"/>
          </w:tcPr>
          <w:p>
            <w:pPr>
              <w:widowControl/>
              <w:spacing w:line="560" w:lineRule="exact"/>
              <w:jc w:val="center"/>
              <w:rPr>
                <w:rFonts w:ascii="仿宋" w:hAnsi="仿宋" w:eastAsia="仿宋"/>
                <w:color w:val="000000"/>
              </w:rPr>
            </w:pPr>
            <w:r>
              <w:rPr>
                <w:rFonts w:hint="eastAsia" w:ascii="仿宋" w:hAnsi="仿宋" w:eastAsia="仿宋" w:cs="仿宋_GB2312"/>
                <w:color w:val="000000"/>
                <w:kern w:val="0"/>
                <w:sz w:val="28"/>
                <w:szCs w:val="28"/>
              </w:rPr>
              <w:t>事迹展示</w:t>
            </w:r>
          </w:p>
          <w:p>
            <w:pPr>
              <w:widowControl/>
              <w:spacing w:line="560" w:lineRule="exact"/>
              <w:jc w:val="center"/>
              <w:rPr>
                <w:rFonts w:ascii="仿宋" w:hAnsi="仿宋" w:eastAsia="仿宋"/>
                <w:color w:val="000000"/>
              </w:rPr>
            </w:pPr>
            <w:r>
              <w:rPr>
                <w:rFonts w:hint="eastAsia" w:ascii="仿宋" w:hAnsi="仿宋" w:eastAsia="仿宋" w:cs="仿宋_GB2312"/>
                <w:color w:val="000000"/>
                <w:kern w:val="0"/>
                <w:sz w:val="28"/>
                <w:szCs w:val="28"/>
              </w:rPr>
              <w:t>网络链接地址</w:t>
            </w:r>
          </w:p>
        </w:tc>
        <w:tc>
          <w:tcPr>
            <w:tcW w:w="5739" w:type="dxa"/>
            <w:gridSpan w:val="3"/>
            <w:vAlign w:val="center"/>
          </w:tcPr>
          <w:p>
            <w:pPr>
              <w:widowControl/>
              <w:jc w:val="lef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3369" w:type="dxa"/>
            <w:vAlign w:val="center"/>
          </w:tcPr>
          <w:p>
            <w:pPr>
              <w:widowControl/>
              <w:spacing w:line="560" w:lineRule="exact"/>
              <w:jc w:val="center"/>
              <w:rPr>
                <w:rFonts w:ascii="仿宋" w:hAnsi="仿宋" w:eastAsia="仿宋"/>
                <w:color w:val="000000"/>
              </w:rPr>
            </w:pPr>
            <w:r>
              <w:rPr>
                <w:rFonts w:hint="eastAsia" w:ascii="仿宋" w:hAnsi="仿宋" w:eastAsia="仿宋" w:cs="仿宋_GB2312"/>
                <w:color w:val="000000"/>
                <w:kern w:val="0"/>
                <w:sz w:val="28"/>
                <w:szCs w:val="28"/>
              </w:rPr>
              <w:t>推荐</w:t>
            </w:r>
          </w:p>
          <w:p>
            <w:pPr>
              <w:widowControl/>
              <w:spacing w:line="560" w:lineRule="exact"/>
              <w:jc w:val="center"/>
              <w:rPr>
                <w:rFonts w:ascii="仿宋" w:hAnsi="仿宋" w:eastAsia="仿宋"/>
                <w:color w:val="000000"/>
              </w:rPr>
            </w:pPr>
            <w:r>
              <w:rPr>
                <w:rFonts w:hint="eastAsia" w:ascii="仿宋" w:hAnsi="仿宋" w:eastAsia="仿宋" w:cs="仿宋_GB2312"/>
                <w:color w:val="000000"/>
                <w:kern w:val="0"/>
                <w:sz w:val="28"/>
                <w:szCs w:val="28"/>
              </w:rPr>
              <w:t>单位</w:t>
            </w:r>
          </w:p>
          <w:p>
            <w:pPr>
              <w:widowControl/>
              <w:spacing w:line="560" w:lineRule="exact"/>
              <w:jc w:val="center"/>
              <w:rPr>
                <w:rFonts w:ascii="仿宋" w:hAnsi="仿宋" w:eastAsia="仿宋"/>
                <w:color w:val="000000"/>
              </w:rPr>
            </w:pPr>
            <w:r>
              <w:rPr>
                <w:rFonts w:hint="eastAsia" w:ascii="仿宋" w:hAnsi="仿宋" w:eastAsia="仿宋" w:cs="仿宋_GB2312"/>
                <w:color w:val="000000"/>
                <w:kern w:val="0"/>
                <w:sz w:val="28"/>
                <w:szCs w:val="28"/>
              </w:rPr>
              <w:t>意见</w:t>
            </w:r>
          </w:p>
        </w:tc>
        <w:tc>
          <w:tcPr>
            <w:tcW w:w="5739" w:type="dxa"/>
            <w:gridSpan w:val="3"/>
          </w:tcPr>
          <w:p>
            <w:pPr>
              <w:widowControl/>
              <w:spacing w:line="560" w:lineRule="exact"/>
              <w:jc w:val="left"/>
              <w:rPr>
                <w:rFonts w:ascii="仿宋" w:hAnsi="仿宋" w:eastAsia="仿宋"/>
                <w:color w:val="000000"/>
              </w:rPr>
            </w:pPr>
            <w:r>
              <w:rPr>
                <w:rFonts w:hint="eastAsia" w:ascii="仿宋" w:hAnsi="仿宋" w:eastAsia="仿宋"/>
                <w:color w:val="000000"/>
                <w:kern w:val="0"/>
                <w:sz w:val="28"/>
                <w:szCs w:val="28"/>
              </w:rPr>
              <w:t> </w:t>
            </w:r>
          </w:p>
          <w:p>
            <w:pPr>
              <w:widowControl/>
              <w:spacing w:line="560" w:lineRule="exact"/>
              <w:ind w:firstLine="3640" w:firstLineChars="1300"/>
              <w:jc w:val="left"/>
              <w:rPr>
                <w:rFonts w:ascii="仿宋" w:hAnsi="仿宋" w:eastAsia="仿宋"/>
                <w:color w:val="000000"/>
              </w:rPr>
            </w:pPr>
            <w:r>
              <w:rPr>
                <w:rFonts w:hint="eastAsia" w:ascii="仿宋" w:hAnsi="仿宋" w:eastAsia="仿宋"/>
                <w:color w:val="000000"/>
                <w:kern w:val="0"/>
                <w:sz w:val="28"/>
                <w:szCs w:val="28"/>
              </w:rPr>
              <w:t> </w:t>
            </w:r>
          </w:p>
          <w:p>
            <w:pPr>
              <w:widowControl/>
              <w:spacing w:line="560" w:lineRule="exact"/>
              <w:ind w:firstLine="3640" w:firstLineChars="1300"/>
              <w:jc w:val="left"/>
              <w:rPr>
                <w:rFonts w:ascii="仿宋" w:hAnsi="仿宋" w:eastAsia="仿宋"/>
                <w:color w:val="000000"/>
              </w:rPr>
            </w:pPr>
            <w:r>
              <w:rPr>
                <w:rFonts w:hint="eastAsia" w:ascii="仿宋" w:hAnsi="仿宋" w:eastAsia="仿宋" w:cs="仿宋_GB2312"/>
                <w:color w:val="000000"/>
                <w:kern w:val="0"/>
                <w:sz w:val="28"/>
                <w:szCs w:val="28"/>
              </w:rPr>
              <w:t>（盖章）</w:t>
            </w:r>
          </w:p>
          <w:p>
            <w:pPr>
              <w:widowControl/>
              <w:spacing w:line="560" w:lineRule="exact"/>
              <w:jc w:val="left"/>
              <w:rPr>
                <w:rFonts w:ascii="仿宋" w:hAnsi="仿宋" w:eastAsia="仿宋"/>
                <w:color w:val="000000"/>
              </w:rPr>
            </w:pPr>
            <w:r>
              <w:rPr>
                <w:rFonts w:hint="eastAsia" w:ascii="仿宋" w:hAnsi="仿宋" w:eastAsia="仿宋" w:cs="仿宋_GB2312"/>
                <w:color w:val="000000"/>
                <w:kern w:val="0"/>
                <w:sz w:val="28"/>
                <w:szCs w:val="28"/>
              </w:rPr>
              <w:t>　                      年  月  日</w:t>
            </w:r>
          </w:p>
        </w:tc>
      </w:tr>
    </w:tbl>
    <w:p>
      <w:pPr>
        <w:widowControl/>
        <w:spacing w:line="450" w:lineRule="atLeast"/>
        <w:jc w:val="left"/>
        <w:rPr>
          <w:rFonts w:ascii="仿宋" w:hAnsi="仿宋" w:eastAsia="仿宋" w:cs="仿宋_GB2312"/>
          <w:color w:val="000000"/>
          <w:kern w:val="0"/>
          <w:sz w:val="24"/>
          <w:shd w:val="clear" w:color="auto" w:fill="FFFFFF"/>
        </w:rPr>
      </w:pPr>
      <w:r>
        <w:rPr>
          <w:rFonts w:hint="eastAsia" w:ascii="仿宋" w:hAnsi="仿宋" w:eastAsia="仿宋" w:cs="仿宋_GB2312"/>
          <w:color w:val="000000"/>
          <w:kern w:val="0"/>
          <w:sz w:val="24"/>
          <w:shd w:val="clear" w:color="auto" w:fill="FFFFFF"/>
        </w:rPr>
        <w:t>※项目负责人可报</w:t>
      </w:r>
      <w:r>
        <w:rPr>
          <w:rFonts w:ascii="仿宋" w:hAnsi="仿宋" w:eastAsia="仿宋" w:cs="仿宋_GB2312"/>
          <w:color w:val="000000"/>
          <w:kern w:val="0"/>
          <w:sz w:val="24"/>
          <w:shd w:val="clear" w:color="auto" w:fill="FFFFFF"/>
        </w:rPr>
        <w:t>1-2</w:t>
      </w:r>
      <w:r>
        <w:rPr>
          <w:rFonts w:hint="eastAsia" w:ascii="仿宋" w:hAnsi="仿宋" w:eastAsia="仿宋" w:cs="仿宋_GB2312"/>
          <w:color w:val="000000"/>
          <w:kern w:val="0"/>
          <w:sz w:val="24"/>
          <w:shd w:val="clear" w:color="auto" w:fill="FFFFFF"/>
        </w:rPr>
        <w:t>人。</w:t>
      </w:r>
    </w:p>
    <w:p>
      <w:pPr>
        <w:widowControl/>
        <w:spacing w:line="450" w:lineRule="atLeast"/>
        <w:jc w:val="left"/>
        <w:rPr>
          <w:rFonts w:ascii="仿宋" w:hAnsi="仿宋" w:eastAsia="仿宋" w:cs="仿宋_GB2312"/>
          <w:color w:val="000000"/>
          <w:kern w:val="0"/>
          <w:sz w:val="24"/>
          <w:shd w:val="clear" w:color="auto" w:fill="FFFFFF"/>
        </w:rPr>
      </w:pPr>
    </w:p>
    <w:p>
      <w:pPr>
        <w:widowControl/>
        <w:spacing w:line="450" w:lineRule="atLeast"/>
        <w:jc w:val="left"/>
        <w:rPr>
          <w:rFonts w:ascii="仿宋" w:hAnsi="仿宋" w:eastAsia="仿宋" w:cs="仿宋_GB2312"/>
          <w:color w:val="000000"/>
          <w:kern w:val="0"/>
          <w:sz w:val="24"/>
          <w:shd w:val="clear" w:color="auto" w:fill="FFFFFF"/>
        </w:rPr>
      </w:pPr>
    </w:p>
    <w:p>
      <w:pPr>
        <w:widowControl/>
        <w:spacing w:line="450" w:lineRule="atLeast"/>
        <w:jc w:val="left"/>
        <w:rPr>
          <w:rFonts w:ascii="仿宋" w:hAnsi="仿宋" w:eastAsia="仿宋" w:cs="仿宋_GB2312"/>
          <w:color w:val="000000"/>
          <w:kern w:val="0"/>
          <w:sz w:val="24"/>
          <w:shd w:val="clear" w:color="auto" w:fill="FFFFFF"/>
        </w:rPr>
      </w:pPr>
    </w:p>
    <w:p>
      <w:pPr>
        <w:spacing w:line="600" w:lineRule="exact"/>
        <w:jc w:val="center"/>
        <w:rPr>
          <w:rFonts w:ascii="宋体" w:hAnsi="宋体" w:cs="黑体"/>
          <w:b/>
          <w:bCs/>
          <w:color w:val="000000"/>
          <w:sz w:val="44"/>
          <w:szCs w:val="44"/>
        </w:rPr>
      </w:pPr>
    </w:p>
    <w:p>
      <w:pPr>
        <w:spacing w:line="600" w:lineRule="exact"/>
        <w:jc w:val="center"/>
        <w:rPr>
          <w:rFonts w:ascii="仿宋_GB2312" w:eastAsia="仿宋_GB2312" w:cs="仿宋_GB2312"/>
          <w:color w:val="000000"/>
          <w:sz w:val="32"/>
          <w:szCs w:val="32"/>
        </w:rPr>
      </w:pPr>
      <w:r>
        <w:rPr>
          <w:rFonts w:hint="eastAsia" w:ascii="宋体" w:hAnsi="宋体" w:cs="黑体"/>
          <w:b/>
          <w:bCs/>
          <w:color w:val="000000"/>
          <w:sz w:val="44"/>
          <w:szCs w:val="44"/>
        </w:rPr>
        <w:t>颍泉区优秀志愿服务社区推荐表</w:t>
      </w:r>
    </w:p>
    <w:p>
      <w:pPr>
        <w:spacing w:line="560" w:lineRule="exact"/>
        <w:ind w:firstLine="240" w:firstLineChars="100"/>
        <w:rPr>
          <w:rFonts w:ascii="仿宋" w:hAnsi="仿宋" w:eastAsia="仿宋"/>
          <w:color w:val="000000"/>
        </w:rPr>
      </w:pPr>
      <w:r>
        <w:rPr>
          <w:rFonts w:hint="eastAsia" w:ascii="仿宋_GB2312" w:eastAsia="仿宋_GB2312" w:cs="仿宋_GB2312"/>
          <w:color w:val="000000"/>
          <w:sz w:val="24"/>
          <w:szCs w:val="24"/>
        </w:rPr>
        <w:t xml:space="preserve">推荐单位：                                    </w:t>
      </w:r>
    </w:p>
    <w:tbl>
      <w:tblPr>
        <w:tblStyle w:val="7"/>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1418"/>
        <w:gridCol w:w="2977"/>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911" w:type="dxa"/>
            <w:vAlign w:val="center"/>
          </w:tcPr>
          <w:p>
            <w:pPr>
              <w:widowControl/>
              <w:spacing w:line="36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社区名称</w:t>
            </w:r>
          </w:p>
        </w:tc>
        <w:tc>
          <w:tcPr>
            <w:tcW w:w="5859" w:type="dxa"/>
            <w:gridSpan w:val="3"/>
            <w:vAlign w:val="center"/>
          </w:tcPr>
          <w:p>
            <w:pPr>
              <w:spacing w:line="640" w:lineRule="exact"/>
              <w:ind w:right="600"/>
              <w:jc w:val="center"/>
              <w:rPr>
                <w:rFonts w:ascii="Times New Roman" w:hAnsi="Times New Roman" w:eastAsia="仿宋"/>
                <w:color w:val="000000"/>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2911" w:type="dxa"/>
            <w:vAlign w:val="center"/>
          </w:tcPr>
          <w:p>
            <w:pPr>
              <w:widowControl/>
              <w:spacing w:line="400" w:lineRule="exact"/>
              <w:jc w:val="center"/>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负责人及联系方式</w:t>
            </w:r>
          </w:p>
          <w:p>
            <w:pPr>
              <w:widowControl/>
              <w:spacing w:line="400" w:lineRule="exact"/>
              <w:jc w:val="center"/>
              <w:rPr>
                <w:rFonts w:ascii="Times New Roman" w:hAnsi="Times New Roman" w:eastAsia="仿宋"/>
                <w:color w:val="000000"/>
                <w:kern w:val="0"/>
                <w:sz w:val="28"/>
                <w:szCs w:val="28"/>
              </w:rPr>
            </w:pPr>
            <w:r>
              <w:rPr>
                <w:rFonts w:hint="eastAsia" w:ascii="Times New Roman" w:hAnsi="仿宋" w:eastAsia="仿宋"/>
                <w:color w:val="000000"/>
                <w:kern w:val="0"/>
                <w:sz w:val="28"/>
              </w:rPr>
              <w:t>（手机、固定电话，</w:t>
            </w:r>
            <w:r>
              <w:rPr>
                <w:rFonts w:hint="eastAsia" w:ascii="Times New Roman" w:hAnsi="Times New Roman" w:eastAsia="仿宋"/>
                <w:color w:val="000000"/>
                <w:kern w:val="0"/>
                <w:sz w:val="28"/>
              </w:rPr>
              <w:t>QQ</w:t>
            </w:r>
            <w:r>
              <w:rPr>
                <w:rFonts w:hint="eastAsia" w:ascii="Times New Roman" w:hAnsi="仿宋" w:eastAsia="仿宋"/>
                <w:color w:val="000000"/>
                <w:kern w:val="0"/>
                <w:sz w:val="28"/>
              </w:rPr>
              <w:t>或邮箱）</w:t>
            </w:r>
          </w:p>
        </w:tc>
        <w:tc>
          <w:tcPr>
            <w:tcW w:w="5859" w:type="dxa"/>
            <w:gridSpan w:val="3"/>
            <w:vAlign w:val="center"/>
          </w:tcPr>
          <w:p>
            <w:pPr>
              <w:spacing w:line="640" w:lineRule="exact"/>
              <w:ind w:right="600"/>
              <w:jc w:val="center"/>
              <w:rPr>
                <w:rFonts w:ascii="Times New Roman" w:hAnsi="Times New Roman" w:eastAsia="仿宋"/>
                <w:color w:val="000000"/>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911" w:type="dxa"/>
            <w:vAlign w:val="center"/>
          </w:tcPr>
          <w:p>
            <w:pPr>
              <w:widowControl/>
              <w:spacing w:line="36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社区注册志愿者人数</w:t>
            </w:r>
          </w:p>
        </w:tc>
        <w:tc>
          <w:tcPr>
            <w:tcW w:w="1418" w:type="dxa"/>
            <w:vAlign w:val="center"/>
          </w:tcPr>
          <w:p>
            <w:pPr>
              <w:spacing w:line="300" w:lineRule="exact"/>
              <w:jc w:val="center"/>
              <w:rPr>
                <w:rFonts w:ascii="Times New Roman" w:hAnsi="Times New Roman" w:eastAsia="仿宋"/>
                <w:color w:val="000000"/>
                <w:sz w:val="28"/>
                <w:szCs w:val="28"/>
              </w:rPr>
            </w:pPr>
          </w:p>
        </w:tc>
        <w:tc>
          <w:tcPr>
            <w:tcW w:w="2977" w:type="dxa"/>
            <w:vAlign w:val="center"/>
          </w:tcPr>
          <w:p>
            <w:pPr>
              <w:widowControl/>
              <w:spacing w:line="360" w:lineRule="exact"/>
              <w:jc w:val="center"/>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注册志愿者人数占</w:t>
            </w:r>
          </w:p>
          <w:p>
            <w:pPr>
              <w:widowControl/>
              <w:spacing w:line="36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社区常住人口的比例</w:t>
            </w:r>
          </w:p>
        </w:tc>
        <w:tc>
          <w:tcPr>
            <w:tcW w:w="1464" w:type="dxa"/>
            <w:vAlign w:val="center"/>
          </w:tcPr>
          <w:p>
            <w:pPr>
              <w:widowControl/>
              <w:spacing w:line="360" w:lineRule="exact"/>
              <w:jc w:val="center"/>
              <w:rPr>
                <w:rFonts w:ascii="Times New Roman" w:hAnsi="Times New Roman" w:eastAsia="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911" w:type="dxa"/>
            <w:vAlign w:val="center"/>
          </w:tcPr>
          <w:p>
            <w:pPr>
              <w:widowControl/>
              <w:spacing w:line="400" w:lineRule="exact"/>
              <w:jc w:val="center"/>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经常开展的</w:t>
            </w:r>
          </w:p>
          <w:p>
            <w:pPr>
              <w:widowControl/>
              <w:spacing w:line="40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志愿服务项目</w:t>
            </w:r>
          </w:p>
        </w:tc>
        <w:tc>
          <w:tcPr>
            <w:tcW w:w="5859" w:type="dxa"/>
            <w:gridSpan w:val="3"/>
            <w:vAlign w:val="center"/>
          </w:tcPr>
          <w:p>
            <w:pPr>
              <w:widowControl/>
              <w:tabs>
                <w:tab w:val="left" w:pos="1755"/>
              </w:tabs>
              <w:spacing w:line="360" w:lineRule="exact"/>
              <w:jc w:val="left"/>
              <w:rPr>
                <w:rFonts w:ascii="Times New Roman" w:hAnsi="Times New Roman" w:eastAsia="仿宋"/>
                <w:color w:val="000000"/>
                <w:sz w:val="28"/>
              </w:rPr>
            </w:pPr>
            <w:r>
              <w:rPr>
                <w:rFonts w:hint="eastAsia" w:ascii="Times New Roman" w:hAnsi="Times New Roman" w:eastAsia="仿宋"/>
                <w:color w:val="000000"/>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911" w:type="dxa"/>
            <w:vAlign w:val="center"/>
          </w:tcPr>
          <w:p>
            <w:pPr>
              <w:widowControl/>
              <w:spacing w:line="400" w:lineRule="exact"/>
              <w:jc w:val="center"/>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每年组织志愿服务</w:t>
            </w:r>
          </w:p>
          <w:p>
            <w:pPr>
              <w:widowControl/>
              <w:spacing w:line="400" w:lineRule="exact"/>
              <w:jc w:val="center"/>
              <w:rPr>
                <w:rFonts w:ascii="Times New Roman" w:hAnsi="Times New Roman" w:eastAsia="仿宋"/>
                <w:color w:val="000000"/>
                <w:kern w:val="0"/>
                <w:sz w:val="28"/>
                <w:szCs w:val="28"/>
              </w:rPr>
            </w:pPr>
            <w:r>
              <w:rPr>
                <w:rFonts w:hint="eastAsia" w:ascii="Times New Roman" w:hAnsi="仿宋" w:eastAsia="仿宋"/>
                <w:color w:val="000000"/>
                <w:kern w:val="0"/>
                <w:sz w:val="28"/>
                <w:szCs w:val="28"/>
              </w:rPr>
              <w:t>活动次数</w:t>
            </w:r>
          </w:p>
        </w:tc>
        <w:tc>
          <w:tcPr>
            <w:tcW w:w="5859" w:type="dxa"/>
            <w:gridSpan w:val="3"/>
            <w:vAlign w:val="center"/>
          </w:tcPr>
          <w:p>
            <w:pPr>
              <w:spacing w:line="640" w:lineRule="exact"/>
              <w:ind w:right="600"/>
              <w:jc w:val="center"/>
              <w:rPr>
                <w:rFonts w:ascii="Times New Roman" w:hAnsi="Times New Roman" w:eastAsia="仿宋"/>
                <w:color w:val="000000"/>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2911" w:type="dxa"/>
            <w:vAlign w:val="center"/>
          </w:tcPr>
          <w:p>
            <w:pPr>
              <w:spacing w:line="400" w:lineRule="exact"/>
              <w:jc w:val="center"/>
              <w:rPr>
                <w:rFonts w:ascii="Times New Roman" w:hAnsi="Times New Roman" w:eastAsia="仿宋"/>
                <w:color w:val="000000"/>
                <w:sz w:val="28"/>
                <w:szCs w:val="28"/>
              </w:rPr>
            </w:pPr>
            <w:r>
              <w:rPr>
                <w:rFonts w:hint="eastAsia" w:ascii="Times New Roman" w:hAnsi="仿宋" w:eastAsia="仿宋"/>
                <w:color w:val="000000"/>
                <w:sz w:val="28"/>
                <w:szCs w:val="28"/>
              </w:rPr>
              <w:t>典型事迹简介</w:t>
            </w:r>
          </w:p>
          <w:p>
            <w:pPr>
              <w:widowControl/>
              <w:spacing w:line="400" w:lineRule="exact"/>
              <w:jc w:val="center"/>
              <w:rPr>
                <w:rFonts w:ascii="Times New Roman" w:hAnsi="Times New Roman" w:eastAsia="仿宋"/>
                <w:color w:val="000000"/>
                <w:sz w:val="28"/>
              </w:rPr>
            </w:pPr>
            <w:r>
              <w:rPr>
                <w:rFonts w:hint="eastAsia" w:ascii="Times New Roman" w:hAnsi="仿宋" w:eastAsia="仿宋"/>
                <w:color w:val="000000"/>
                <w:sz w:val="28"/>
                <w:szCs w:val="28"/>
              </w:rPr>
              <w:t>（</w:t>
            </w:r>
            <w:r>
              <w:rPr>
                <w:rFonts w:hint="eastAsia" w:ascii="Times New Roman" w:hAnsi="Times New Roman" w:eastAsia="仿宋"/>
                <w:color w:val="000000"/>
                <w:sz w:val="28"/>
                <w:szCs w:val="28"/>
              </w:rPr>
              <w:t>100</w:t>
            </w:r>
            <w:r>
              <w:rPr>
                <w:rFonts w:hint="eastAsia" w:ascii="Times New Roman" w:hAnsi="仿宋" w:eastAsia="仿宋"/>
                <w:color w:val="000000"/>
                <w:sz w:val="28"/>
                <w:szCs w:val="28"/>
              </w:rPr>
              <w:t>字内）</w:t>
            </w:r>
          </w:p>
        </w:tc>
        <w:tc>
          <w:tcPr>
            <w:tcW w:w="5859" w:type="dxa"/>
            <w:gridSpan w:val="3"/>
            <w:vAlign w:val="center"/>
          </w:tcPr>
          <w:p>
            <w:pPr>
              <w:ind w:firstLine="560" w:firstLineChars="200"/>
              <w:rPr>
                <w:rFonts w:ascii="Times New Roman" w:hAnsi="Times New Roman" w:eastAsia="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2911" w:type="dxa"/>
            <w:vAlign w:val="center"/>
          </w:tcPr>
          <w:p>
            <w:pPr>
              <w:widowControl/>
              <w:spacing w:line="40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事迹展示</w:t>
            </w:r>
          </w:p>
          <w:p>
            <w:pPr>
              <w:widowControl/>
              <w:spacing w:line="40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网络链接地址</w:t>
            </w:r>
          </w:p>
        </w:tc>
        <w:tc>
          <w:tcPr>
            <w:tcW w:w="5859" w:type="dxa"/>
            <w:gridSpan w:val="3"/>
            <w:vAlign w:val="center"/>
          </w:tcPr>
          <w:p>
            <w:pPr>
              <w:widowControl/>
              <w:jc w:val="left"/>
              <w:rPr>
                <w:rFonts w:ascii="Times New Roman" w:hAnsi="Times New Roman" w:eastAsia="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2911" w:type="dxa"/>
            <w:vAlign w:val="center"/>
          </w:tcPr>
          <w:p>
            <w:pPr>
              <w:widowControl/>
              <w:spacing w:line="56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推</w:t>
            </w: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荐</w:t>
            </w:r>
          </w:p>
          <w:p>
            <w:pPr>
              <w:widowControl/>
              <w:spacing w:line="56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单</w:t>
            </w: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位</w:t>
            </w:r>
          </w:p>
          <w:p>
            <w:pPr>
              <w:widowControl/>
              <w:spacing w:line="560" w:lineRule="exact"/>
              <w:jc w:val="center"/>
              <w:rPr>
                <w:rFonts w:ascii="Times New Roman" w:hAnsi="Times New Roman" w:eastAsia="仿宋"/>
                <w:color w:val="000000"/>
                <w:sz w:val="28"/>
              </w:rPr>
            </w:pPr>
            <w:r>
              <w:rPr>
                <w:rFonts w:hint="eastAsia" w:ascii="Times New Roman" w:hAnsi="仿宋" w:eastAsia="仿宋"/>
                <w:color w:val="000000"/>
                <w:kern w:val="0"/>
                <w:sz w:val="28"/>
                <w:szCs w:val="28"/>
              </w:rPr>
              <w:t>意</w:t>
            </w: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见</w:t>
            </w:r>
          </w:p>
        </w:tc>
        <w:tc>
          <w:tcPr>
            <w:tcW w:w="5859" w:type="dxa"/>
            <w:gridSpan w:val="3"/>
          </w:tcPr>
          <w:p>
            <w:pPr>
              <w:widowControl/>
              <w:spacing w:line="560" w:lineRule="exact"/>
              <w:jc w:val="left"/>
              <w:rPr>
                <w:rFonts w:ascii="Times New Roman" w:hAnsi="Times New Roman" w:eastAsia="仿宋"/>
                <w:color w:val="000000"/>
                <w:sz w:val="28"/>
              </w:rPr>
            </w:pPr>
            <w:r>
              <w:rPr>
                <w:rFonts w:hint="eastAsia" w:ascii="Times New Roman" w:hAnsi="Times New Roman" w:eastAsia="仿宋"/>
                <w:color w:val="000000"/>
                <w:kern w:val="0"/>
                <w:sz w:val="28"/>
                <w:szCs w:val="28"/>
              </w:rPr>
              <w:t>  </w:t>
            </w:r>
          </w:p>
          <w:p>
            <w:pPr>
              <w:widowControl/>
              <w:spacing w:line="560" w:lineRule="exact"/>
              <w:ind w:firstLine="3640" w:firstLineChars="1300"/>
              <w:jc w:val="left"/>
              <w:rPr>
                <w:rFonts w:ascii="Times New Roman" w:hAnsi="Times New Roman" w:eastAsia="仿宋"/>
                <w:color w:val="000000"/>
                <w:sz w:val="28"/>
              </w:rPr>
            </w:pPr>
            <w:r>
              <w:rPr>
                <w:rFonts w:hint="eastAsia" w:ascii="Times New Roman" w:hAnsi="仿宋" w:eastAsia="仿宋"/>
                <w:color w:val="000000"/>
                <w:kern w:val="0"/>
                <w:sz w:val="28"/>
                <w:szCs w:val="28"/>
              </w:rPr>
              <w:t>（盖章）</w:t>
            </w:r>
          </w:p>
          <w:p>
            <w:pPr>
              <w:widowControl/>
              <w:spacing w:line="560" w:lineRule="exact"/>
              <w:jc w:val="left"/>
              <w:rPr>
                <w:rFonts w:ascii="Times New Roman" w:hAnsi="Times New Roman" w:eastAsia="仿宋"/>
                <w:color w:val="000000"/>
                <w:sz w:val="28"/>
              </w:rPr>
            </w:pP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　</w:t>
            </w: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年</w:t>
            </w: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月</w:t>
            </w:r>
            <w:r>
              <w:rPr>
                <w:rFonts w:hint="eastAsia" w:ascii="Times New Roman" w:hAnsi="Times New Roman" w:eastAsia="仿宋"/>
                <w:color w:val="000000"/>
                <w:kern w:val="0"/>
                <w:sz w:val="28"/>
                <w:szCs w:val="28"/>
              </w:rPr>
              <w:t xml:space="preserve">   </w:t>
            </w:r>
            <w:r>
              <w:rPr>
                <w:rFonts w:hint="eastAsia" w:ascii="Times New Roman" w:hAnsi="仿宋" w:eastAsia="仿宋"/>
                <w:color w:val="000000"/>
                <w:kern w:val="0"/>
                <w:sz w:val="28"/>
                <w:szCs w:val="28"/>
              </w:rPr>
              <w:t>日</w:t>
            </w:r>
          </w:p>
        </w:tc>
      </w:tr>
    </w:tbl>
    <w:p/>
    <w:p/>
    <w:sectPr>
      <w:headerReference r:id="rId3" w:type="default"/>
      <w:footerReference r:id="rId4" w:type="default"/>
      <w:pgSz w:w="11906" w:h="16838"/>
      <w:pgMar w:top="1474"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tbuXfQAAAAAgEAAA8AAAAAAAAAAQAgAAAAIgAAAGRycy9kb3ducmV2LnhtbFBLAQIU&#10;ABQAAAAIAIdO4kBzKKfD+wEAAAMEAAAOAAAAAAAAAAEAIAAAAB8BAABkcnMvZTJvRG9jLnhtbFBL&#10;BQYAAAAABgAGAFkBAACM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C805A"/>
    <w:multiLevelType w:val="singleLevel"/>
    <w:tmpl w:val="BC6C805A"/>
    <w:lvl w:ilvl="0" w:tentative="0">
      <w:start w:val="1"/>
      <w:numFmt w:val="chineseCounting"/>
      <w:suff w:val="nothing"/>
      <w:lvlText w:val="（%1）"/>
      <w:lvlJc w:val="left"/>
      <w:pPr>
        <w:ind w:left="407"/>
      </w:pPr>
      <w:rPr>
        <w:rFonts w:hint="eastAsia"/>
      </w:rPr>
    </w:lvl>
  </w:abstractNum>
  <w:abstractNum w:abstractNumId="1">
    <w:nsid w:val="40194719"/>
    <w:multiLevelType w:val="singleLevel"/>
    <w:tmpl w:val="40194719"/>
    <w:lvl w:ilvl="0" w:tentative="0">
      <w:start w:val="1"/>
      <w:numFmt w:val="chineseCounting"/>
      <w:suff w:val="nothing"/>
      <w:lvlText w:val="%1、"/>
      <w:lvlJc w:val="left"/>
      <w:rPr>
        <w:rFonts w:hint="eastAsia"/>
      </w:rPr>
    </w:lvl>
  </w:abstractNum>
  <w:abstractNum w:abstractNumId="2">
    <w:nsid w:val="4FB1A638"/>
    <w:multiLevelType w:val="singleLevel"/>
    <w:tmpl w:val="4FB1A63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22"/>
    <w:rsid w:val="000114D4"/>
    <w:rsid w:val="00013000"/>
    <w:rsid w:val="00031D46"/>
    <w:rsid w:val="000336CE"/>
    <w:rsid w:val="00042547"/>
    <w:rsid w:val="00062857"/>
    <w:rsid w:val="000639F2"/>
    <w:rsid w:val="00086645"/>
    <w:rsid w:val="000B65ED"/>
    <w:rsid w:val="000E04AD"/>
    <w:rsid w:val="000F300A"/>
    <w:rsid w:val="00114060"/>
    <w:rsid w:val="00140039"/>
    <w:rsid w:val="00142EC1"/>
    <w:rsid w:val="0014325C"/>
    <w:rsid w:val="00145EF0"/>
    <w:rsid w:val="0014767F"/>
    <w:rsid w:val="001576E5"/>
    <w:rsid w:val="0019328B"/>
    <w:rsid w:val="00194575"/>
    <w:rsid w:val="001B573C"/>
    <w:rsid w:val="001E2127"/>
    <w:rsid w:val="00204A83"/>
    <w:rsid w:val="002127DF"/>
    <w:rsid w:val="00214613"/>
    <w:rsid w:val="002328D8"/>
    <w:rsid w:val="00261DFE"/>
    <w:rsid w:val="00262177"/>
    <w:rsid w:val="00270D53"/>
    <w:rsid w:val="00277457"/>
    <w:rsid w:val="002975BD"/>
    <w:rsid w:val="002B66B8"/>
    <w:rsid w:val="002C665B"/>
    <w:rsid w:val="002E2931"/>
    <w:rsid w:val="00302321"/>
    <w:rsid w:val="00314F67"/>
    <w:rsid w:val="00317C05"/>
    <w:rsid w:val="00321213"/>
    <w:rsid w:val="00331CBB"/>
    <w:rsid w:val="0033780E"/>
    <w:rsid w:val="003445B6"/>
    <w:rsid w:val="0034780E"/>
    <w:rsid w:val="003502E1"/>
    <w:rsid w:val="003509E7"/>
    <w:rsid w:val="00355F9B"/>
    <w:rsid w:val="00362931"/>
    <w:rsid w:val="00373C54"/>
    <w:rsid w:val="003769B3"/>
    <w:rsid w:val="00383417"/>
    <w:rsid w:val="003D7340"/>
    <w:rsid w:val="003E097D"/>
    <w:rsid w:val="003E6D0D"/>
    <w:rsid w:val="00414EE1"/>
    <w:rsid w:val="0041645E"/>
    <w:rsid w:val="004721A3"/>
    <w:rsid w:val="00473C20"/>
    <w:rsid w:val="00484852"/>
    <w:rsid w:val="00497FCF"/>
    <w:rsid w:val="004A3927"/>
    <w:rsid w:val="004A4037"/>
    <w:rsid w:val="004C4F40"/>
    <w:rsid w:val="004D7FB5"/>
    <w:rsid w:val="004E1944"/>
    <w:rsid w:val="004E2641"/>
    <w:rsid w:val="004F29EA"/>
    <w:rsid w:val="004F51DC"/>
    <w:rsid w:val="00517D22"/>
    <w:rsid w:val="00543A20"/>
    <w:rsid w:val="00566A53"/>
    <w:rsid w:val="00577E4E"/>
    <w:rsid w:val="00593D14"/>
    <w:rsid w:val="00597B1F"/>
    <w:rsid w:val="005B257E"/>
    <w:rsid w:val="005B4567"/>
    <w:rsid w:val="005C1620"/>
    <w:rsid w:val="005D02A1"/>
    <w:rsid w:val="005D3748"/>
    <w:rsid w:val="005E77CB"/>
    <w:rsid w:val="005E7DC5"/>
    <w:rsid w:val="005F4F69"/>
    <w:rsid w:val="00601C0C"/>
    <w:rsid w:val="006179B6"/>
    <w:rsid w:val="00624D63"/>
    <w:rsid w:val="00630BA9"/>
    <w:rsid w:val="00645861"/>
    <w:rsid w:val="00650A49"/>
    <w:rsid w:val="006559A8"/>
    <w:rsid w:val="00663D19"/>
    <w:rsid w:val="00664A73"/>
    <w:rsid w:val="00667F13"/>
    <w:rsid w:val="00674C9F"/>
    <w:rsid w:val="00684E64"/>
    <w:rsid w:val="00695473"/>
    <w:rsid w:val="006A7634"/>
    <w:rsid w:val="006A7874"/>
    <w:rsid w:val="006B0ABA"/>
    <w:rsid w:val="006B375E"/>
    <w:rsid w:val="006B53F4"/>
    <w:rsid w:val="006B5C9C"/>
    <w:rsid w:val="006B7722"/>
    <w:rsid w:val="006C4761"/>
    <w:rsid w:val="006C7762"/>
    <w:rsid w:val="006E22D5"/>
    <w:rsid w:val="006E7E80"/>
    <w:rsid w:val="00717740"/>
    <w:rsid w:val="007431A7"/>
    <w:rsid w:val="007661C6"/>
    <w:rsid w:val="00775A2C"/>
    <w:rsid w:val="00790063"/>
    <w:rsid w:val="007B386E"/>
    <w:rsid w:val="007C4909"/>
    <w:rsid w:val="007E4D13"/>
    <w:rsid w:val="007F5CFE"/>
    <w:rsid w:val="00830F61"/>
    <w:rsid w:val="00832254"/>
    <w:rsid w:val="00847B33"/>
    <w:rsid w:val="008714B7"/>
    <w:rsid w:val="00872BFE"/>
    <w:rsid w:val="008830C5"/>
    <w:rsid w:val="008B45FA"/>
    <w:rsid w:val="008C49D0"/>
    <w:rsid w:val="008C578D"/>
    <w:rsid w:val="00907AD3"/>
    <w:rsid w:val="0091209D"/>
    <w:rsid w:val="00926D3B"/>
    <w:rsid w:val="00936AFD"/>
    <w:rsid w:val="00937D08"/>
    <w:rsid w:val="00945301"/>
    <w:rsid w:val="00964852"/>
    <w:rsid w:val="009B22DC"/>
    <w:rsid w:val="009B668C"/>
    <w:rsid w:val="009B6AF0"/>
    <w:rsid w:val="009C11A6"/>
    <w:rsid w:val="009E034A"/>
    <w:rsid w:val="009E3649"/>
    <w:rsid w:val="00A10734"/>
    <w:rsid w:val="00A11322"/>
    <w:rsid w:val="00A114F4"/>
    <w:rsid w:val="00A32D3B"/>
    <w:rsid w:val="00A453B7"/>
    <w:rsid w:val="00A5177E"/>
    <w:rsid w:val="00A60E31"/>
    <w:rsid w:val="00A90727"/>
    <w:rsid w:val="00AB2D51"/>
    <w:rsid w:val="00AC6284"/>
    <w:rsid w:val="00AE15CE"/>
    <w:rsid w:val="00B2695E"/>
    <w:rsid w:val="00B43959"/>
    <w:rsid w:val="00B4489F"/>
    <w:rsid w:val="00B623EC"/>
    <w:rsid w:val="00B7643D"/>
    <w:rsid w:val="00B818F0"/>
    <w:rsid w:val="00BF2E56"/>
    <w:rsid w:val="00C16E3B"/>
    <w:rsid w:val="00C2188D"/>
    <w:rsid w:val="00C312C0"/>
    <w:rsid w:val="00C342E4"/>
    <w:rsid w:val="00C349B0"/>
    <w:rsid w:val="00C5562E"/>
    <w:rsid w:val="00C720E4"/>
    <w:rsid w:val="00C879FB"/>
    <w:rsid w:val="00C90453"/>
    <w:rsid w:val="00CA1215"/>
    <w:rsid w:val="00CC48DD"/>
    <w:rsid w:val="00CC774B"/>
    <w:rsid w:val="00CD2668"/>
    <w:rsid w:val="00D00E27"/>
    <w:rsid w:val="00D10B12"/>
    <w:rsid w:val="00D122B9"/>
    <w:rsid w:val="00D30E48"/>
    <w:rsid w:val="00D51428"/>
    <w:rsid w:val="00D812C7"/>
    <w:rsid w:val="00D86C96"/>
    <w:rsid w:val="00D87C53"/>
    <w:rsid w:val="00DA598C"/>
    <w:rsid w:val="00DB300A"/>
    <w:rsid w:val="00DD0853"/>
    <w:rsid w:val="00DF210E"/>
    <w:rsid w:val="00E66616"/>
    <w:rsid w:val="00E67F19"/>
    <w:rsid w:val="00EA2B27"/>
    <w:rsid w:val="00EA4ECE"/>
    <w:rsid w:val="00EA7B22"/>
    <w:rsid w:val="00EF15AE"/>
    <w:rsid w:val="00F1183D"/>
    <w:rsid w:val="00F41459"/>
    <w:rsid w:val="00F5485F"/>
    <w:rsid w:val="00F63831"/>
    <w:rsid w:val="00F73A0B"/>
    <w:rsid w:val="00FA5EE4"/>
    <w:rsid w:val="00FC68F0"/>
    <w:rsid w:val="00FE4AAB"/>
    <w:rsid w:val="00FF0BB6"/>
    <w:rsid w:val="01F27F04"/>
    <w:rsid w:val="07DF3755"/>
    <w:rsid w:val="08877CB7"/>
    <w:rsid w:val="090A63C3"/>
    <w:rsid w:val="09C153A8"/>
    <w:rsid w:val="0AFE21E6"/>
    <w:rsid w:val="0B910272"/>
    <w:rsid w:val="0F0330BD"/>
    <w:rsid w:val="0F651BB4"/>
    <w:rsid w:val="0F8E0FD2"/>
    <w:rsid w:val="11595733"/>
    <w:rsid w:val="12A4642A"/>
    <w:rsid w:val="15A441E2"/>
    <w:rsid w:val="15ED29FE"/>
    <w:rsid w:val="17996BDE"/>
    <w:rsid w:val="18717855"/>
    <w:rsid w:val="18FB24DD"/>
    <w:rsid w:val="192E729F"/>
    <w:rsid w:val="1BE775C8"/>
    <w:rsid w:val="1C466884"/>
    <w:rsid w:val="1D7A7D13"/>
    <w:rsid w:val="1DB613DE"/>
    <w:rsid w:val="1DE95EDB"/>
    <w:rsid w:val="1E77275A"/>
    <w:rsid w:val="1E9C419D"/>
    <w:rsid w:val="1FAB4C88"/>
    <w:rsid w:val="203167A6"/>
    <w:rsid w:val="226A1264"/>
    <w:rsid w:val="232E60D0"/>
    <w:rsid w:val="234752AE"/>
    <w:rsid w:val="25537EB1"/>
    <w:rsid w:val="26FB236D"/>
    <w:rsid w:val="28607138"/>
    <w:rsid w:val="28A04E16"/>
    <w:rsid w:val="29132297"/>
    <w:rsid w:val="2A3656A8"/>
    <w:rsid w:val="2CA73270"/>
    <w:rsid w:val="2CDA16FA"/>
    <w:rsid w:val="2F7D5CE9"/>
    <w:rsid w:val="304B4032"/>
    <w:rsid w:val="3222289B"/>
    <w:rsid w:val="333653C2"/>
    <w:rsid w:val="336778A1"/>
    <w:rsid w:val="346C57FD"/>
    <w:rsid w:val="34E45CCE"/>
    <w:rsid w:val="35140F25"/>
    <w:rsid w:val="353946D0"/>
    <w:rsid w:val="35616BB1"/>
    <w:rsid w:val="35C5796D"/>
    <w:rsid w:val="3698696A"/>
    <w:rsid w:val="370928AA"/>
    <w:rsid w:val="38D57D3E"/>
    <w:rsid w:val="3909620A"/>
    <w:rsid w:val="39D74CFB"/>
    <w:rsid w:val="3AE31AAB"/>
    <w:rsid w:val="3C192559"/>
    <w:rsid w:val="3DF86AAA"/>
    <w:rsid w:val="403C64EC"/>
    <w:rsid w:val="40993A56"/>
    <w:rsid w:val="43FA022C"/>
    <w:rsid w:val="440125E8"/>
    <w:rsid w:val="447F1F69"/>
    <w:rsid w:val="45013416"/>
    <w:rsid w:val="45B8567D"/>
    <w:rsid w:val="45DB5795"/>
    <w:rsid w:val="49123581"/>
    <w:rsid w:val="4AA14FC8"/>
    <w:rsid w:val="4C223B1A"/>
    <w:rsid w:val="4CCF0D3F"/>
    <w:rsid w:val="4D9C4E25"/>
    <w:rsid w:val="4DCD2119"/>
    <w:rsid w:val="4E0D6024"/>
    <w:rsid w:val="51620B25"/>
    <w:rsid w:val="525A0795"/>
    <w:rsid w:val="52B94595"/>
    <w:rsid w:val="53460F04"/>
    <w:rsid w:val="547E6DE7"/>
    <w:rsid w:val="54F43FFD"/>
    <w:rsid w:val="55A07FC1"/>
    <w:rsid w:val="580F4453"/>
    <w:rsid w:val="58D86B1F"/>
    <w:rsid w:val="5B034131"/>
    <w:rsid w:val="5D6A6B6B"/>
    <w:rsid w:val="5D8238E5"/>
    <w:rsid w:val="5F606C3C"/>
    <w:rsid w:val="5F860674"/>
    <w:rsid w:val="624110B2"/>
    <w:rsid w:val="6256756D"/>
    <w:rsid w:val="63646EE5"/>
    <w:rsid w:val="63A01822"/>
    <w:rsid w:val="644E28BC"/>
    <w:rsid w:val="64561826"/>
    <w:rsid w:val="662F3917"/>
    <w:rsid w:val="680C7984"/>
    <w:rsid w:val="6A62336F"/>
    <w:rsid w:val="6C284744"/>
    <w:rsid w:val="6C5A0150"/>
    <w:rsid w:val="6FDC6570"/>
    <w:rsid w:val="6FE10115"/>
    <w:rsid w:val="70403573"/>
    <w:rsid w:val="70DC42AC"/>
    <w:rsid w:val="755413EC"/>
    <w:rsid w:val="75C04108"/>
    <w:rsid w:val="788D6F2F"/>
    <w:rsid w:val="78AC1AE9"/>
    <w:rsid w:val="7D4A6407"/>
    <w:rsid w:val="7E3226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alloon Text"/>
    <w:basedOn w:val="1"/>
    <w:link w:val="16"/>
    <w:semiHidden/>
    <w:unhideWhenUsed/>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Autospacing="1" w:afterAutospacing="1"/>
      <w:jc w:val="left"/>
    </w:pPr>
    <w:rPr>
      <w:kern w:val="0"/>
      <w:sz w:val="24"/>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qFormat/>
    <w:uiPriority w:val="99"/>
    <w:rPr>
      <w:rFonts w:cs="Times New Roman"/>
      <w:color w:val="0563C1"/>
      <w:u w:val="single"/>
    </w:rPr>
  </w:style>
  <w:style w:type="character" w:customStyle="1" w:styleId="11">
    <w:name w:val="页眉 字符"/>
    <w:basedOn w:val="9"/>
    <w:link w:val="5"/>
    <w:semiHidden/>
    <w:qFormat/>
    <w:locked/>
    <w:uiPriority w:val="99"/>
    <w:rPr>
      <w:rFonts w:cs="Times New Roman"/>
      <w:sz w:val="18"/>
      <w:szCs w:val="18"/>
    </w:rPr>
  </w:style>
  <w:style w:type="character" w:customStyle="1" w:styleId="12">
    <w:name w:val="页脚 字符"/>
    <w:basedOn w:val="9"/>
    <w:link w:val="4"/>
    <w:semiHidden/>
    <w:qFormat/>
    <w:locked/>
    <w:uiPriority w:val="99"/>
    <w:rPr>
      <w:rFonts w:cs="Times New Roman"/>
      <w:sz w:val="18"/>
      <w:szCs w:val="18"/>
    </w:rPr>
  </w:style>
  <w:style w:type="character" w:customStyle="1" w:styleId="13">
    <w:name w:val="日期 字符"/>
    <w:basedOn w:val="9"/>
    <w:link w:val="2"/>
    <w:semiHidden/>
    <w:qFormat/>
    <w:locked/>
    <w:uiPriority w:val="99"/>
    <w:rPr>
      <w:rFonts w:cs="Times New Roman"/>
    </w:rPr>
  </w:style>
  <w:style w:type="paragraph" w:styleId="14">
    <w:name w:val="List Paragraph"/>
    <w:basedOn w:val="1"/>
    <w:qFormat/>
    <w:uiPriority w:val="99"/>
    <w:pPr>
      <w:ind w:firstLine="420" w:firstLineChars="200"/>
    </w:pPr>
  </w:style>
  <w:style w:type="character" w:customStyle="1" w:styleId="15">
    <w:name w:val="Unresolved Mention"/>
    <w:basedOn w:val="9"/>
    <w:semiHidden/>
    <w:unhideWhenUsed/>
    <w:qFormat/>
    <w:uiPriority w:val="99"/>
    <w:rPr>
      <w:color w:val="605E5C"/>
      <w:shd w:val="clear" w:color="auto" w:fill="E1DFDD"/>
    </w:rPr>
  </w:style>
  <w:style w:type="character" w:customStyle="1" w:styleId="16">
    <w:name w:val="批注框文本 字符"/>
    <w:basedOn w:val="9"/>
    <w:link w:val="3"/>
    <w:semiHidden/>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757</Words>
  <Characters>4316</Characters>
  <Lines>35</Lines>
  <Paragraphs>10</Paragraphs>
  <TotalTime>94</TotalTime>
  <ScaleCrop>false</ScaleCrop>
  <LinksUpToDate>false</LinksUpToDate>
  <CharactersWithSpaces>5063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2021-11-25T02:22:00Z</dcterms:created>
  <dc:creator>USER-</dc:creator>
  <cp:lastModifiedBy>LENOVO</cp:lastModifiedBy>
  <cp:lastPrinted>2021-12-03T01:02:00Z</cp:lastPrinted>
  <dcterms:modified xsi:type="dcterms:W3CDTF">2021-12-07T07:51:05Z</dcterms:modified>
  <dc:title>泉文明﹝2019﹞54号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BC63FD012CB64D7D87E92DB9F888210B</vt:lpwstr>
  </property>
</Properties>
</file>